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2957" w14:textId="6F87D841" w:rsidR="005962B8" w:rsidRDefault="00327457" w:rsidP="005962B8">
      <w:pPr>
        <w:pStyle w:val="Heading1"/>
        <w:spacing w:after="0"/>
        <w:rPr>
          <w:sz w:val="22"/>
          <w:szCs w:val="22"/>
        </w:rPr>
      </w:pPr>
      <w:r w:rsidRPr="0032745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169115" wp14:editId="4C27E3FC">
                <wp:simplePos x="0" y="0"/>
                <wp:positionH relativeFrom="margin">
                  <wp:posOffset>-43815</wp:posOffset>
                </wp:positionH>
                <wp:positionV relativeFrom="paragraph">
                  <wp:posOffset>635</wp:posOffset>
                </wp:positionV>
                <wp:extent cx="6511290" cy="1404620"/>
                <wp:effectExtent l="0" t="0" r="381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327457" w:rsidRDefault="00327457" w:rsidP="005962B8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.05pt;width:512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" stroked="f" strokeweight="2.25pt">
                <v:textbox style="mso-fit-shape-to-text:t">
                  <w:txbxContent>
                    <w:p w14:paraId="2B3113B1" w14:textId="6D29E8C5" w:rsidR="00327457" w:rsidRPr="00327457" w:rsidRDefault="00327457" w:rsidP="005962B8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organisations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to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minimise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62B8">
        <w:rPr>
          <w:sz w:val="22"/>
          <w:szCs w:val="22"/>
        </w:rPr>
        <w:t xml:space="preserve">Department of </w:t>
      </w:r>
      <w:r w:rsidR="004A1A9B">
        <w:rPr>
          <w:sz w:val="22"/>
          <w:szCs w:val="22"/>
        </w:rPr>
        <w:t>Treaty, Aboriginal and Torres Strait Islander Partnerships, Communities, and the Arts</w:t>
      </w:r>
    </w:p>
    <w:p w14:paraId="0116B32B" w14:textId="77777777" w:rsidR="005962B8" w:rsidRPr="00DF2466" w:rsidRDefault="005962B8" w:rsidP="005962B8">
      <w:pPr>
        <w:tabs>
          <w:tab w:val="right" w:leader="dot" w:pos="4820"/>
        </w:tabs>
      </w:pPr>
      <w:bookmarkStart w:id="0" w:name="_Hlk77229946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</w:p>
    <w:bookmarkEnd w:id="0"/>
    <w:p w14:paraId="5EE433D0" w14:textId="77777777" w:rsidR="005962B8" w:rsidRPr="00AF2561" w:rsidRDefault="005962B8" w:rsidP="005962B8">
      <w:pPr>
        <w:widowControl w:val="0"/>
        <w:tabs>
          <w:tab w:val="right" w:leader="dot" w:pos="4820"/>
        </w:tabs>
        <w:rPr>
          <w:sz w:val="20"/>
          <w:szCs w:val="20"/>
        </w:rPr>
      </w:pPr>
      <w:r w:rsidRPr="00AF2561">
        <w:rPr>
          <w:sz w:val="20"/>
          <w:szCs w:val="20"/>
        </w:rPr>
        <w:t xml:space="preserve">General </w:t>
      </w:r>
      <w:r>
        <w:rPr>
          <w:sz w:val="20"/>
          <w:szCs w:val="20"/>
        </w:rPr>
        <w:t>E</w:t>
      </w:r>
      <w:r w:rsidRPr="00AF2561">
        <w:rPr>
          <w:sz w:val="20"/>
          <w:szCs w:val="20"/>
        </w:rPr>
        <w:t>nquiries</w:t>
      </w:r>
      <w:r w:rsidRPr="00AF2561">
        <w:rPr>
          <w:sz w:val="20"/>
          <w:szCs w:val="20"/>
        </w:rPr>
        <w:tab/>
        <w:t>………………………………</w:t>
      </w:r>
      <w:r w:rsidRPr="00AF2561">
        <w:rPr>
          <w:bCs/>
          <w:sz w:val="20"/>
          <w:szCs w:val="20"/>
        </w:rPr>
        <w:t>13 74 68</w:t>
      </w:r>
    </w:p>
    <w:p w14:paraId="4E86B515" w14:textId="73A49F6F" w:rsidR="00A86100" w:rsidRPr="00327457" w:rsidRDefault="00A86100" w:rsidP="005962B8">
      <w:pPr>
        <w:pStyle w:val="Heading1"/>
        <w:spacing w:after="0"/>
        <w:rPr>
          <w:sz w:val="16"/>
          <w:szCs w:val="16"/>
        </w:rPr>
      </w:pPr>
    </w:p>
    <w:p w14:paraId="41EE5C29" w14:textId="682A91AA" w:rsidR="00A403AA" w:rsidRP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10DADA19" w14:textId="77777777" w:rsidR="005962B8" w:rsidRPr="00FA0685" w:rsidRDefault="005962B8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 xml:space="preserve">Australian Red Cross 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……………………</w:t>
      </w:r>
      <w:r w:rsidRPr="00FA0685">
        <w:rPr>
          <w:sz w:val="20"/>
          <w:szCs w:val="20"/>
        </w:rPr>
        <w:t>1800 733 276</w:t>
      </w:r>
    </w:p>
    <w:p w14:paraId="36EDB558" w14:textId="77777777" w:rsidR="005962B8" w:rsidRPr="00FA0685" w:rsidRDefault="005962B8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………………………</w:t>
      </w:r>
      <w:r w:rsidRPr="00FA0685">
        <w:rPr>
          <w:sz w:val="20"/>
          <w:szCs w:val="20"/>
        </w:rPr>
        <w:t>1800 858 858</w:t>
      </w:r>
    </w:p>
    <w:p w14:paraId="5852B6A7" w14:textId="77777777" w:rsidR="005962B8" w:rsidRPr="00FA0685" w:rsidRDefault="005962B8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…..</w:t>
      </w:r>
      <w:proofErr w:type="gramEnd"/>
      <w:r w:rsidRPr="00FA0685">
        <w:rPr>
          <w:sz w:val="20"/>
          <w:szCs w:val="20"/>
        </w:rPr>
        <w:t>1300 135 500</w:t>
      </w:r>
    </w:p>
    <w:p w14:paraId="7835FBA8" w14:textId="5457FD12" w:rsidR="005962B8" w:rsidRPr="00437805" w:rsidRDefault="005962B8" w:rsidP="005962B8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84454F">
        <w:rPr>
          <w:rFonts w:cs="Arial"/>
          <w:color w:val="000000"/>
          <w:sz w:val="20"/>
          <w:szCs w:val="20"/>
        </w:rPr>
        <w:t>St Vincent de Paul</w:t>
      </w:r>
      <w:r>
        <w:rPr>
          <w:rFonts w:cs="Arial"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  <w:r w:rsidRPr="0084454F">
        <w:rPr>
          <w:rFonts w:cs="Arial"/>
          <w:sz w:val="20"/>
          <w:szCs w:val="20"/>
        </w:rPr>
        <w:t xml:space="preserve"> </w:t>
      </w:r>
    </w:p>
    <w:p w14:paraId="5D408B33" w14:textId="1028F966" w:rsidR="00D273AC" w:rsidRPr="00327457" w:rsidRDefault="00D273AC" w:rsidP="00327457">
      <w:pPr>
        <w:rPr>
          <w:sz w:val="16"/>
          <w:szCs w:val="16"/>
        </w:rPr>
      </w:pPr>
    </w:p>
    <w:p w14:paraId="1A60C76E" w14:textId="44230B20" w:rsidR="00F163B5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48A6E455" w14:textId="18995AEF" w:rsidR="002D3E63" w:rsidRPr="0084454F" w:rsidRDefault="002D3E63" w:rsidP="005962B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Centacare Homelessness</w:t>
      </w:r>
      <w:r>
        <w:rPr>
          <w:rFonts w:cs="Arial"/>
          <w:sz w:val="20"/>
          <w:szCs w:val="20"/>
        </w:rPr>
        <w:t xml:space="preserve"> </w:t>
      </w:r>
      <w:r w:rsidRPr="0084454F">
        <w:rPr>
          <w:rFonts w:cs="Arial"/>
          <w:sz w:val="20"/>
          <w:szCs w:val="20"/>
        </w:rPr>
        <w:t>Service</w:t>
      </w:r>
      <w:r w:rsidR="005962B8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1300 672 273</w:t>
      </w:r>
    </w:p>
    <w:p w14:paraId="45926B51" w14:textId="5E4F2C74" w:rsidR="002D3E63" w:rsidRPr="00FA0685" w:rsidRDefault="002D3E63" w:rsidP="005962B8">
      <w:pPr>
        <w:tabs>
          <w:tab w:val="right" w:leader="dot" w:pos="4820"/>
        </w:tabs>
        <w:ind w:right="-330"/>
        <w:rPr>
          <w:sz w:val="20"/>
          <w:szCs w:val="20"/>
        </w:rPr>
      </w:pPr>
      <w:r w:rsidRPr="00FA0685">
        <w:rPr>
          <w:sz w:val="20"/>
          <w:szCs w:val="20"/>
        </w:rPr>
        <w:t>Homeless Hotline</w:t>
      </w:r>
      <w:r w:rsidR="005962B8">
        <w:rPr>
          <w:sz w:val="20"/>
          <w:szCs w:val="20"/>
        </w:rPr>
        <w:tab/>
      </w:r>
      <w:r w:rsidRPr="00FA0685">
        <w:rPr>
          <w:sz w:val="20"/>
          <w:szCs w:val="20"/>
        </w:rPr>
        <w:t>1800 474 753</w:t>
      </w:r>
    </w:p>
    <w:p w14:paraId="1D2BE57C" w14:textId="45C367C9" w:rsidR="002D3E63" w:rsidRPr="0084454F" w:rsidRDefault="002D3E63" w:rsidP="005962B8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Ozcare</w:t>
      </w:r>
      <w:proofErr w:type="spellEnd"/>
      <w:r w:rsidR="005962B8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1800 692 273</w:t>
      </w:r>
    </w:p>
    <w:p w14:paraId="662351CA" w14:textId="77777777" w:rsidR="00437805" w:rsidRDefault="00437805" w:rsidP="00327457">
      <w:pPr>
        <w:pStyle w:val="Heading1"/>
        <w:spacing w:after="0"/>
        <w:rPr>
          <w:sz w:val="22"/>
          <w:szCs w:val="22"/>
        </w:rPr>
      </w:pPr>
    </w:p>
    <w:p w14:paraId="310D32EE" w14:textId="4645282E" w:rsid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14016D93" w14:textId="77777777" w:rsidR="002D3E63" w:rsidRPr="00FA0685" w:rsidRDefault="002D3E63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……….</w:t>
      </w:r>
      <w:r w:rsidRPr="00FA0685">
        <w:rPr>
          <w:sz w:val="20"/>
          <w:szCs w:val="20"/>
        </w:rPr>
        <w:t>13 36 33</w:t>
      </w:r>
    </w:p>
    <w:p w14:paraId="15D5505C" w14:textId="77777777" w:rsidR="002D3E63" w:rsidRPr="00FA0685" w:rsidRDefault="002D3E63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…..</w:t>
      </w:r>
      <w:proofErr w:type="gramEnd"/>
      <w:r w:rsidRPr="00FA0685">
        <w:rPr>
          <w:sz w:val="20"/>
          <w:szCs w:val="20"/>
        </w:rPr>
        <w:t>13 28 50</w:t>
      </w:r>
    </w:p>
    <w:p w14:paraId="3378967D" w14:textId="77777777" w:rsidR="002D3E63" w:rsidRPr="0084454F" w:rsidRDefault="002D3E63" w:rsidP="005962B8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Ce</w:t>
      </w:r>
      <w:r>
        <w:rPr>
          <w:rFonts w:cs="Arial"/>
          <w:sz w:val="20"/>
          <w:szCs w:val="20"/>
        </w:rPr>
        <w:t>n</w:t>
      </w:r>
      <w:r w:rsidRPr="0084454F">
        <w:rPr>
          <w:rFonts w:cs="Arial"/>
          <w:sz w:val="20"/>
          <w:szCs w:val="20"/>
        </w:rPr>
        <w:t>trelink Older Australians Line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 w:rsidRPr="0084454F">
        <w:rPr>
          <w:rFonts w:cs="Arial"/>
          <w:sz w:val="20"/>
          <w:szCs w:val="20"/>
        </w:rPr>
        <w:t>13 23 00</w:t>
      </w:r>
    </w:p>
    <w:p w14:paraId="343214AD" w14:textId="77777777" w:rsidR="002D3E63" w:rsidRDefault="002D3E63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 w:rsidRPr="00FA0685">
        <w:rPr>
          <w:sz w:val="20"/>
          <w:szCs w:val="20"/>
        </w:rPr>
        <w:tab/>
      </w:r>
      <w:r>
        <w:rPr>
          <w:sz w:val="20"/>
          <w:szCs w:val="20"/>
        </w:rPr>
        <w:t>………</w:t>
      </w:r>
      <w:r w:rsidRPr="00FA0685">
        <w:rPr>
          <w:sz w:val="20"/>
          <w:szCs w:val="20"/>
        </w:rPr>
        <w:t>1800 464 800</w:t>
      </w:r>
    </w:p>
    <w:p w14:paraId="004FED78" w14:textId="3E9D6EBF" w:rsidR="002D3E63" w:rsidRPr="00FA0685" w:rsidRDefault="002D3E63" w:rsidP="005962B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</w:t>
      </w:r>
      <w:r>
        <w:rPr>
          <w:rFonts w:cs="Arial"/>
          <w:sz w:val="20"/>
          <w:szCs w:val="20"/>
        </w:rPr>
        <w:t>e</w:t>
      </w:r>
      <w:r w:rsidR="005962B8"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13 61 50</w:t>
      </w:r>
    </w:p>
    <w:p w14:paraId="1555C60D" w14:textId="17DF4AE2" w:rsidR="002D3E63" w:rsidRDefault="002D3E63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Farmer Assistance Hotline</w:t>
      </w:r>
      <w:r w:rsidR="005962B8">
        <w:rPr>
          <w:sz w:val="20"/>
          <w:szCs w:val="20"/>
        </w:rPr>
        <w:tab/>
      </w:r>
      <w:r w:rsidRPr="00FA0685">
        <w:rPr>
          <w:sz w:val="20"/>
          <w:szCs w:val="20"/>
        </w:rPr>
        <w:t>13 26 16</w:t>
      </w:r>
    </w:p>
    <w:p w14:paraId="169B8FB5" w14:textId="36841E0C" w:rsidR="002D3E63" w:rsidRPr="00FA0685" w:rsidRDefault="002D3E63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 w:rsidR="005962B8"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68E4D053" w14:textId="532C11E2" w:rsidR="002D3E63" w:rsidRDefault="002D3E63" w:rsidP="005962B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Customer Service Line</w:t>
      </w:r>
      <w:r w:rsidR="005962B8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p w14:paraId="2D18EDAE" w14:textId="4E722BEE" w:rsidR="002D3E63" w:rsidRPr="0084454F" w:rsidRDefault="002D3E63" w:rsidP="005962B8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Debt Helpline</w:t>
      </w:r>
      <w:r w:rsidR="005962B8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1800 007 007</w:t>
      </w:r>
    </w:p>
    <w:p w14:paraId="3062FCFC" w14:textId="270C0321" w:rsidR="002D3E63" w:rsidRPr="0084454F" w:rsidRDefault="002D3E63" w:rsidP="005962B8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 w:rsidR="005962B8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p w14:paraId="6096FC98" w14:textId="05FE5446" w:rsidR="00A86100" w:rsidRPr="001F5596" w:rsidRDefault="00A86100" w:rsidP="00327457">
      <w:pPr>
        <w:tabs>
          <w:tab w:val="right" w:leader="dot" w:pos="4536"/>
        </w:tabs>
        <w:rPr>
          <w:sz w:val="16"/>
          <w:szCs w:val="16"/>
        </w:rPr>
      </w:pPr>
    </w:p>
    <w:p w14:paraId="08F3B728" w14:textId="218BA7B5" w:rsidR="00A86100" w:rsidRP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30AFD337" w14:textId="277938D7" w:rsidR="005962B8" w:rsidRPr="00FA0685" w:rsidRDefault="005962B8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 Authority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1800 367 678</w:t>
      </w:r>
    </w:p>
    <w:p w14:paraId="6446B620" w14:textId="6A73D5F2" w:rsidR="005962B8" w:rsidRPr="00FA0685" w:rsidRDefault="005962B8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07C5DEF7" w14:textId="4C377021" w:rsidR="005962B8" w:rsidRDefault="005962B8" w:rsidP="005962B8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1300 728 228</w:t>
      </w:r>
    </w:p>
    <w:p w14:paraId="4D076E70" w14:textId="76BB2521" w:rsidR="005962B8" w:rsidRPr="00FA0685" w:rsidRDefault="005962B8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3124AE2F" w14:textId="6452545C" w:rsidR="005962B8" w:rsidRDefault="005962B8" w:rsidP="005962B8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673AFF56" w14:textId="25219306" w:rsidR="005962B8" w:rsidRPr="0084454F" w:rsidRDefault="005962B8" w:rsidP="005962B8">
      <w:pPr>
        <w:keepNext/>
        <w:tabs>
          <w:tab w:val="right" w:leader="dot" w:pos="4820"/>
        </w:tabs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4A7405CD" w14:textId="77777777" w:rsidR="001F5596" w:rsidRPr="001F5596" w:rsidRDefault="001F5596" w:rsidP="00327457">
      <w:pPr>
        <w:tabs>
          <w:tab w:val="right" w:leader="dot" w:pos="4536"/>
        </w:tabs>
        <w:rPr>
          <w:sz w:val="16"/>
          <w:szCs w:val="16"/>
        </w:rPr>
      </w:pPr>
    </w:p>
    <w:p w14:paraId="67A61741" w14:textId="05AD9623" w:rsidR="00A86100" w:rsidRDefault="00A86100" w:rsidP="00327457">
      <w:pPr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31FBF4A6" w14:textId="74E891E3" w:rsidR="0021545A" w:rsidRDefault="00A86100" w:rsidP="00B35B2F">
      <w:pPr>
        <w:tabs>
          <w:tab w:val="right" w:leader="dot" w:pos="4820"/>
        </w:tabs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Department Agriculture &amp; Fisheries</w:t>
      </w:r>
      <w:r w:rsidR="00B35B2F">
        <w:rPr>
          <w:rFonts w:cs="Arial"/>
          <w:bCs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5011895E" w14:textId="77777777" w:rsidR="00B35B2F" w:rsidRPr="0084454F" w:rsidRDefault="00B35B2F" w:rsidP="00B35B2F">
      <w:pPr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Queensland Rural &amp; Industry Development</w:t>
      </w:r>
    </w:p>
    <w:p w14:paraId="4BCFB6EF" w14:textId="1F2F84D6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Authority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24B62597" w14:textId="77777777" w:rsidR="001F5596" w:rsidRDefault="001F5596" w:rsidP="00A86100">
      <w:pPr>
        <w:rPr>
          <w:b/>
          <w:color w:val="0F7E9C"/>
        </w:rPr>
      </w:pPr>
    </w:p>
    <w:p w14:paraId="26C7CDC6" w14:textId="58A7BABC" w:rsidR="00A86100" w:rsidRPr="0084454F" w:rsidRDefault="00443D0E" w:rsidP="00A86100">
      <w:pPr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215CC85C" w14:textId="6A2927A1" w:rsidR="00B35B2F" w:rsidRPr="0084454F" w:rsidRDefault="00B35B2F" w:rsidP="00B35B2F">
      <w:pPr>
        <w:tabs>
          <w:tab w:val="right" w:leader="dot" w:pos="4820"/>
        </w:tabs>
        <w:rPr>
          <w:rFonts w:cs="Arial"/>
          <w:bCs/>
          <w:color w:val="000000"/>
          <w:sz w:val="20"/>
          <w:szCs w:val="20"/>
          <w:lang w:val="en"/>
        </w:rPr>
      </w:pPr>
      <w:r w:rsidRPr="770AEF01">
        <w:rPr>
          <w:rFonts w:cs="Arial"/>
          <w:color w:val="000000" w:themeColor="text1"/>
          <w:sz w:val="20"/>
          <w:szCs w:val="20"/>
          <w:lang w:val="en"/>
        </w:rPr>
        <w:t>Queensland Health – 13HEALTH</w:t>
      </w:r>
      <w:r>
        <w:tab/>
      </w:r>
      <w:r w:rsidRPr="770AEF01">
        <w:rPr>
          <w:rFonts w:cs="Arial"/>
          <w:color w:val="000000" w:themeColor="text1"/>
          <w:sz w:val="20"/>
          <w:szCs w:val="20"/>
          <w:lang w:val="en"/>
        </w:rPr>
        <w:t>………13 43 25 84</w:t>
      </w:r>
    </w:p>
    <w:p w14:paraId="7F7F2A24" w14:textId="4C231DA4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…………………….</w:t>
      </w:r>
      <w:r w:rsidRPr="0084454F">
        <w:rPr>
          <w:rFonts w:cs="Arial"/>
          <w:sz w:val="20"/>
          <w:szCs w:val="20"/>
        </w:rPr>
        <w:t>1300 554 419</w:t>
      </w:r>
    </w:p>
    <w:p w14:paraId="4C80942C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 w:rsidRPr="0084454F">
        <w:rPr>
          <w:rFonts w:cs="Arial"/>
          <w:sz w:val="20"/>
          <w:szCs w:val="20"/>
        </w:rPr>
        <w:t>1300 789 978</w:t>
      </w:r>
    </w:p>
    <w:p w14:paraId="7BC147CE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 w:rsidRPr="0084454F">
        <w:rPr>
          <w:rFonts w:cs="Arial"/>
          <w:sz w:val="20"/>
          <w:szCs w:val="20"/>
        </w:rPr>
        <w:t>1300 364 277</w:t>
      </w:r>
    </w:p>
    <w:p w14:paraId="40EC9249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>Beyond Blue Info Line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</w:t>
      </w:r>
      <w:r w:rsidRPr="0084454F">
        <w:rPr>
          <w:rFonts w:cs="Arial"/>
          <w:sz w:val="20"/>
          <w:szCs w:val="20"/>
        </w:rPr>
        <w:t>1300 224 636</w:t>
      </w:r>
    </w:p>
    <w:p w14:paraId="4EB4DC73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 Line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</w:t>
      </w:r>
      <w:r w:rsidRPr="0084454F">
        <w:rPr>
          <w:rFonts w:cs="Arial"/>
          <w:sz w:val="20"/>
          <w:szCs w:val="20"/>
        </w:rPr>
        <w:t>1800 551 800</w:t>
      </w:r>
    </w:p>
    <w:p w14:paraId="0B7A1121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 w:rsidRPr="0084454F">
        <w:rPr>
          <w:rFonts w:cs="Arial"/>
          <w:sz w:val="20"/>
          <w:szCs w:val="20"/>
        </w:rPr>
        <w:t xml:space="preserve"> 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……………….</w:t>
      </w:r>
      <w:r w:rsidRPr="0084454F">
        <w:rPr>
          <w:rFonts w:cs="Arial"/>
          <w:sz w:val="20"/>
          <w:szCs w:val="20"/>
        </w:rPr>
        <w:t>1800 811 811</w:t>
      </w:r>
    </w:p>
    <w:p w14:paraId="64EFE14C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…………………....</w:t>
      </w:r>
      <w:r w:rsidRPr="0084454F">
        <w:rPr>
          <w:rFonts w:cs="Arial"/>
          <w:sz w:val="20"/>
          <w:szCs w:val="20"/>
        </w:rPr>
        <w:t>1800 600 626</w:t>
      </w:r>
    </w:p>
    <w:p w14:paraId="61A3174B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………………………………….</w:t>
      </w:r>
      <w:r w:rsidRPr="0084454F">
        <w:rPr>
          <w:rFonts w:cs="Arial"/>
          <w:sz w:val="20"/>
          <w:szCs w:val="20"/>
        </w:rPr>
        <w:t>1300 301 300</w:t>
      </w:r>
    </w:p>
    <w:p w14:paraId="48C18DA9" w14:textId="77777777" w:rsidR="00B35B2F" w:rsidRPr="00AD791D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791D">
        <w:rPr>
          <w:rFonts w:cs="Arial"/>
          <w:sz w:val="20"/>
          <w:szCs w:val="20"/>
        </w:rPr>
        <w:t>Change Futures &amp; Footprints</w:t>
      </w:r>
      <w:r w:rsidRPr="00AD791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……………….</w:t>
      </w:r>
      <w:r w:rsidRPr="00AD791D">
        <w:rPr>
          <w:rFonts w:cs="Arial"/>
          <w:sz w:val="20"/>
          <w:szCs w:val="20"/>
        </w:rPr>
        <w:t>3252 3488</w:t>
      </w:r>
    </w:p>
    <w:p w14:paraId="44645812" w14:textId="1A6B383E" w:rsidR="00B35B2F" w:rsidRPr="00AD791D" w:rsidRDefault="00B35B2F" w:rsidP="00B35B2F">
      <w:pPr>
        <w:tabs>
          <w:tab w:val="right" w:leader="dot" w:pos="4820"/>
        </w:tabs>
        <w:rPr>
          <w:rFonts w:eastAsia="MS Mincho"/>
          <w:color w:val="1A0DAB"/>
          <w:sz w:val="20"/>
          <w:szCs w:val="20"/>
          <w:u w:val="single"/>
        </w:rPr>
      </w:pPr>
      <w:r w:rsidRPr="00AD791D">
        <w:rPr>
          <w:rFonts w:cs="Arial"/>
          <w:color w:val="000000" w:themeColor="text1"/>
          <w:sz w:val="20"/>
          <w:szCs w:val="20"/>
        </w:rPr>
        <w:t>Headspace Meadowbrook</w:t>
      </w:r>
      <w:r>
        <w:rPr>
          <w:rFonts w:eastAsia="Arial" w:cs="Arial"/>
          <w:sz w:val="20"/>
          <w:szCs w:val="20"/>
        </w:rPr>
        <w:tab/>
      </w:r>
      <w:r w:rsidRPr="00AD791D">
        <w:rPr>
          <w:rFonts w:eastAsia="Arial" w:cs="Arial"/>
          <w:sz w:val="20"/>
          <w:szCs w:val="20"/>
        </w:rPr>
        <w:t>3804 4200</w:t>
      </w:r>
    </w:p>
    <w:p w14:paraId="589395E9" w14:textId="77777777" w:rsidR="00B35B2F" w:rsidRPr="0084454F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Lifeline Telephone Counselling </w:t>
      </w:r>
      <w:r w:rsidRPr="0084454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</w:t>
      </w:r>
      <w:r w:rsidRPr="0084454F">
        <w:rPr>
          <w:rFonts w:cs="Arial"/>
          <w:sz w:val="20"/>
          <w:szCs w:val="20"/>
        </w:rPr>
        <w:t>13 11 14</w:t>
      </w:r>
    </w:p>
    <w:p w14:paraId="30EAF0A6" w14:textId="71BA5F95" w:rsidR="00B35B2F" w:rsidRPr="00FC0CAE" w:rsidRDefault="00B35B2F" w:rsidP="00B35B2F">
      <w:pPr>
        <w:tabs>
          <w:tab w:val="right" w:leader="dot" w:pos="4820"/>
        </w:tabs>
        <w:spacing w:line="259" w:lineRule="auto"/>
        <w:rPr>
          <w:rFonts w:cs="Arial"/>
          <w:sz w:val="20"/>
          <w:szCs w:val="20"/>
        </w:rPr>
      </w:pPr>
      <w:r w:rsidRPr="00FC0CAE">
        <w:rPr>
          <w:rFonts w:cs="Arial"/>
          <w:sz w:val="20"/>
          <w:szCs w:val="20"/>
        </w:rPr>
        <w:t xml:space="preserve">1300 MH Call </w:t>
      </w:r>
      <w:r w:rsidRPr="770AEF01">
        <w:rPr>
          <w:rFonts w:cs="Arial"/>
          <w:sz w:val="20"/>
          <w:szCs w:val="20"/>
        </w:rPr>
        <w:t>(24/7)</w:t>
      </w:r>
      <w:r>
        <w:rPr>
          <w:rFonts w:cs="Arial"/>
          <w:sz w:val="20"/>
          <w:szCs w:val="20"/>
        </w:rPr>
        <w:tab/>
      </w:r>
      <w:r w:rsidRPr="00FC0CAE">
        <w:rPr>
          <w:rFonts w:cs="Arial"/>
          <w:sz w:val="20"/>
          <w:szCs w:val="20"/>
        </w:rPr>
        <w:t xml:space="preserve">1300 642 255   </w:t>
      </w:r>
    </w:p>
    <w:p w14:paraId="03001FEC" w14:textId="563C5B1B" w:rsidR="00AD791D" w:rsidRPr="00B35B2F" w:rsidRDefault="00AD791D" w:rsidP="10FBA11E">
      <w:pPr>
        <w:tabs>
          <w:tab w:val="right" w:leader="dot" w:pos="4349"/>
        </w:tabs>
        <w:rPr>
          <w:rStyle w:val="Hyperlink"/>
        </w:rPr>
      </w:pPr>
      <w:r>
        <w:rPr>
          <w:rFonts w:cs="Arial"/>
          <w:color w:val="000000" w:themeColor="text1"/>
          <w:sz w:val="20"/>
          <w:szCs w:val="20"/>
        </w:rPr>
        <w:t>Online chat</w:t>
      </w:r>
      <w:r w:rsidR="00B35B2F">
        <w:rPr>
          <w:rFonts w:cs="Arial"/>
          <w:color w:val="000000" w:themeColor="text1"/>
          <w:sz w:val="20"/>
          <w:szCs w:val="20"/>
        </w:rPr>
        <w:t xml:space="preserve"> - </w:t>
      </w:r>
      <w:r w:rsidRPr="00B35B2F">
        <w:rPr>
          <w:rStyle w:val="Hyperlink"/>
        </w:rPr>
        <w:t>https://headspace.org.au/eheadspace/</w:t>
      </w:r>
    </w:p>
    <w:p w14:paraId="1DD5DC38" w14:textId="5387276B" w:rsidR="00A741F9" w:rsidRPr="00B35B2F" w:rsidRDefault="047F5F29" w:rsidP="10FBA11E">
      <w:pPr>
        <w:tabs>
          <w:tab w:val="right" w:leader="dot" w:pos="4349"/>
        </w:tabs>
        <w:rPr>
          <w:rStyle w:val="Hyperlink"/>
          <w:sz w:val="20"/>
          <w:szCs w:val="20"/>
        </w:rPr>
      </w:pPr>
      <w:r w:rsidRPr="00B35B2F">
        <w:rPr>
          <w:rStyle w:val="Hyperlink"/>
        </w:rPr>
        <w:t>headspace)</w:t>
      </w:r>
    </w:p>
    <w:p w14:paraId="0BE80F2D" w14:textId="77777777" w:rsidR="00A741F9" w:rsidRDefault="00A741F9" w:rsidP="00443D0E">
      <w:pPr>
        <w:tabs>
          <w:tab w:val="right" w:leader="dot" w:pos="4349"/>
        </w:tabs>
        <w:rPr>
          <w:rFonts w:cs="Arial"/>
          <w:color w:val="000000"/>
          <w:sz w:val="20"/>
          <w:szCs w:val="20"/>
        </w:rPr>
      </w:pPr>
    </w:p>
    <w:p w14:paraId="522ACB3B" w14:textId="06A8E539" w:rsidR="00443D0E" w:rsidRPr="00443D0E" w:rsidRDefault="00443D0E" w:rsidP="00443D0E">
      <w:pPr>
        <w:tabs>
          <w:tab w:val="right" w:leader="dot" w:pos="4349"/>
        </w:tabs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64711731" w14:textId="77777777" w:rsidR="00B35B2F" w:rsidRPr="00AD791D" w:rsidRDefault="00B35B2F" w:rsidP="00D463CA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Access Community Services</w:t>
      </w:r>
      <w:r>
        <w:rPr>
          <w:sz w:val="20"/>
          <w:szCs w:val="20"/>
        </w:rPr>
        <w:tab/>
        <w:t xml:space="preserve"> </w:t>
      </w:r>
      <w:r w:rsidRPr="00AD791D">
        <w:rPr>
          <w:rFonts w:cs="Arial"/>
          <w:sz w:val="20"/>
          <w:szCs w:val="20"/>
          <w:shd w:val="clear" w:color="auto" w:fill="FFFFFF"/>
        </w:rPr>
        <w:t>3412 8222</w:t>
      </w:r>
    </w:p>
    <w:p w14:paraId="6193AB5C" w14:textId="77777777" w:rsidR="00B35B2F" w:rsidRPr="00AD791D" w:rsidRDefault="00B35B2F" w:rsidP="00B35B2F">
      <w:pPr>
        <w:tabs>
          <w:tab w:val="right" w:leader="dot" w:pos="4820"/>
        </w:tabs>
        <w:rPr>
          <w:sz w:val="20"/>
          <w:szCs w:val="20"/>
        </w:rPr>
      </w:pPr>
      <w:r w:rsidRPr="00AD791D">
        <w:rPr>
          <w:sz w:val="20"/>
          <w:szCs w:val="20"/>
        </w:rPr>
        <w:t>ADRA</w:t>
      </w:r>
      <w:r w:rsidRPr="00AD791D">
        <w:rPr>
          <w:sz w:val="20"/>
          <w:szCs w:val="20"/>
        </w:rPr>
        <w:tab/>
        <w:t>3290 3011</w:t>
      </w:r>
    </w:p>
    <w:p w14:paraId="7921CC39" w14:textId="77777777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567DB0">
        <w:rPr>
          <w:sz w:val="20"/>
          <w:szCs w:val="20"/>
        </w:rPr>
        <w:t>Australian Red Cross, Logan</w:t>
      </w:r>
      <w:r w:rsidRPr="00567DB0">
        <w:rPr>
          <w:sz w:val="20"/>
          <w:szCs w:val="20"/>
        </w:rPr>
        <w:tab/>
        <w:t>1800 733 111</w:t>
      </w:r>
    </w:p>
    <w:p w14:paraId="20A4A4D0" w14:textId="7A9F2B61" w:rsidR="00B35B2F" w:rsidRPr="00AD791D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AD791D">
        <w:rPr>
          <w:sz w:val="20"/>
          <w:szCs w:val="20"/>
        </w:rPr>
        <w:t xml:space="preserve">Beenleigh Housing and Development </w:t>
      </w:r>
      <w:r>
        <w:rPr>
          <w:sz w:val="20"/>
          <w:szCs w:val="20"/>
        </w:rPr>
        <w:t>Company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791D">
        <w:rPr>
          <w:rFonts w:cs="Arial"/>
          <w:sz w:val="20"/>
          <w:szCs w:val="20"/>
          <w:shd w:val="clear" w:color="auto" w:fill="FFFFFF"/>
        </w:rPr>
        <w:t>3807 0901</w:t>
      </w:r>
    </w:p>
    <w:p w14:paraId="67538E03" w14:textId="77777777" w:rsidR="00B35B2F" w:rsidRPr="00F76BF7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F76BF7">
        <w:rPr>
          <w:sz w:val="20"/>
          <w:szCs w:val="20"/>
        </w:rPr>
        <w:t xml:space="preserve">Beenleigh </w:t>
      </w:r>
      <w:proofErr w:type="spellStart"/>
      <w:r w:rsidRPr="00F76BF7">
        <w:rPr>
          <w:sz w:val="20"/>
          <w:szCs w:val="20"/>
        </w:rPr>
        <w:t>Neighbourhood</w:t>
      </w:r>
      <w:proofErr w:type="spellEnd"/>
      <w:r w:rsidRPr="00F76BF7">
        <w:rPr>
          <w:sz w:val="20"/>
          <w:szCs w:val="20"/>
        </w:rPr>
        <w:t xml:space="preserve"> Centre</w:t>
      </w:r>
      <w:r w:rsidRPr="00F76BF7">
        <w:rPr>
          <w:sz w:val="20"/>
          <w:szCs w:val="20"/>
        </w:rPr>
        <w:tab/>
        <w:t>3287 2840</w:t>
      </w:r>
    </w:p>
    <w:p w14:paraId="0B7BE9C0" w14:textId="49E27CCE" w:rsidR="00B35B2F" w:rsidRPr="0042278A" w:rsidRDefault="00B35B2F" w:rsidP="770AEF01">
      <w:pPr>
        <w:tabs>
          <w:tab w:val="right" w:leader="dot" w:pos="4820"/>
        </w:tabs>
        <w:rPr>
          <w:sz w:val="20"/>
          <w:szCs w:val="20"/>
        </w:rPr>
      </w:pPr>
      <w:r w:rsidRPr="0042278A">
        <w:rPr>
          <w:sz w:val="20"/>
          <w:szCs w:val="20"/>
        </w:rPr>
        <w:t>Canfields Clubhouse</w:t>
      </w:r>
      <w:r>
        <w:rPr>
          <w:sz w:val="20"/>
          <w:szCs w:val="20"/>
        </w:rPr>
        <w:tab/>
      </w:r>
      <w:r w:rsidRPr="0042278A">
        <w:rPr>
          <w:sz w:val="20"/>
          <w:szCs w:val="20"/>
        </w:rPr>
        <w:t xml:space="preserve">3807 0951    </w:t>
      </w:r>
    </w:p>
    <w:p w14:paraId="2BC32A5E" w14:textId="65919262" w:rsidR="00B35B2F" w:rsidRPr="00F76BF7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F76BF7">
        <w:rPr>
          <w:sz w:val="20"/>
          <w:szCs w:val="20"/>
        </w:rPr>
        <w:t>Eagleby Community Centre</w:t>
      </w:r>
      <w:r>
        <w:rPr>
          <w:sz w:val="20"/>
          <w:szCs w:val="20"/>
        </w:rPr>
        <w:tab/>
      </w:r>
      <w:r w:rsidRPr="00F76BF7">
        <w:rPr>
          <w:sz w:val="20"/>
          <w:szCs w:val="20"/>
        </w:rPr>
        <w:t>3807 3833</w:t>
      </w:r>
    </w:p>
    <w:p w14:paraId="793D13CA" w14:textId="36A350E5" w:rsidR="00B35B2F" w:rsidRPr="00DB6492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DB6492">
        <w:rPr>
          <w:sz w:val="20"/>
          <w:szCs w:val="20"/>
        </w:rPr>
        <w:t>Integrated Mental Health – West</w:t>
      </w:r>
      <w:r>
        <w:rPr>
          <w:sz w:val="20"/>
          <w:szCs w:val="20"/>
        </w:rPr>
        <w:t xml:space="preserve"> </w:t>
      </w:r>
      <w:r w:rsidRPr="00DB6492">
        <w:rPr>
          <w:sz w:val="20"/>
          <w:szCs w:val="20"/>
        </w:rPr>
        <w:t>Moreton District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B6492">
        <w:rPr>
          <w:sz w:val="20"/>
          <w:szCs w:val="20"/>
        </w:rPr>
        <w:t>3817 2484</w:t>
      </w:r>
    </w:p>
    <w:p w14:paraId="372D1CB4" w14:textId="2432AFB3" w:rsidR="00B35B2F" w:rsidRPr="00DF386B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DF386B">
        <w:rPr>
          <w:sz w:val="20"/>
          <w:szCs w:val="20"/>
        </w:rPr>
        <w:t xml:space="preserve">Kingston East </w:t>
      </w:r>
      <w:proofErr w:type="spellStart"/>
      <w:r w:rsidRPr="00DF386B">
        <w:rPr>
          <w:sz w:val="20"/>
          <w:szCs w:val="20"/>
        </w:rPr>
        <w:t>Neighbourhood</w:t>
      </w:r>
      <w:proofErr w:type="spellEnd"/>
      <w:r w:rsidRPr="00DF386B">
        <w:rPr>
          <w:sz w:val="20"/>
          <w:szCs w:val="20"/>
        </w:rPr>
        <w:t xml:space="preserve"> Group</w:t>
      </w:r>
      <w:r>
        <w:rPr>
          <w:sz w:val="20"/>
          <w:szCs w:val="20"/>
        </w:rPr>
        <w:tab/>
      </w:r>
      <w:r w:rsidRPr="00DF386B">
        <w:rPr>
          <w:sz w:val="20"/>
          <w:szCs w:val="20"/>
        </w:rPr>
        <w:t>3808 1684</w:t>
      </w:r>
    </w:p>
    <w:p w14:paraId="58B2E3A8" w14:textId="75F8F07D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Logan and Beaudesert Mental </w:t>
      </w:r>
      <w:r w:rsidRPr="00567DB0">
        <w:rPr>
          <w:sz w:val="20"/>
          <w:szCs w:val="20"/>
        </w:rPr>
        <w:t>Health</w:t>
      </w:r>
      <w:r>
        <w:rPr>
          <w:sz w:val="20"/>
          <w:szCs w:val="20"/>
        </w:rPr>
        <w:t xml:space="preserve"> </w:t>
      </w:r>
      <w:r w:rsidRPr="00567DB0">
        <w:rPr>
          <w:sz w:val="20"/>
          <w:szCs w:val="20"/>
        </w:rPr>
        <w:t>Service</w:t>
      </w:r>
      <w:r>
        <w:rPr>
          <w:sz w:val="20"/>
          <w:szCs w:val="20"/>
        </w:rPr>
        <w:t xml:space="preserve"> (24/7)</w:t>
      </w:r>
      <w:r>
        <w:rPr>
          <w:sz w:val="20"/>
          <w:szCs w:val="20"/>
        </w:rPr>
        <w:tab/>
      </w:r>
      <w:r w:rsidRPr="00567DB0">
        <w:rPr>
          <w:sz w:val="20"/>
          <w:szCs w:val="20"/>
        </w:rPr>
        <w:t>1300 642 255</w:t>
      </w:r>
    </w:p>
    <w:p w14:paraId="61D47BB2" w14:textId="227F7579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567DB0">
        <w:rPr>
          <w:sz w:val="20"/>
          <w:szCs w:val="20"/>
        </w:rPr>
        <w:t>Logan Central Community Health</w:t>
      </w:r>
      <w:r>
        <w:rPr>
          <w:sz w:val="20"/>
          <w:szCs w:val="20"/>
        </w:rPr>
        <w:t xml:space="preserve"> Ctr</w:t>
      </w:r>
      <w:r>
        <w:rPr>
          <w:sz w:val="20"/>
          <w:szCs w:val="20"/>
        </w:rPr>
        <w:tab/>
      </w:r>
      <w:r w:rsidRPr="00567DB0">
        <w:rPr>
          <w:sz w:val="20"/>
          <w:szCs w:val="20"/>
        </w:rPr>
        <w:t>3290 8900</w:t>
      </w:r>
    </w:p>
    <w:p w14:paraId="2F9A496F" w14:textId="0ECA7AED" w:rsidR="00B35B2F" w:rsidRDefault="00B35B2F" w:rsidP="00B35B2F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Logan East Community </w:t>
      </w:r>
      <w:proofErr w:type="spellStart"/>
      <w:r>
        <w:rPr>
          <w:sz w:val="20"/>
          <w:szCs w:val="20"/>
        </w:rPr>
        <w:t>Neighbourhood</w:t>
      </w:r>
      <w:proofErr w:type="spellEnd"/>
      <w:r>
        <w:rPr>
          <w:sz w:val="20"/>
          <w:szCs w:val="20"/>
        </w:rPr>
        <w:t xml:space="preserve"> Association Inc</w:t>
      </w:r>
      <w:r>
        <w:rPr>
          <w:sz w:val="20"/>
          <w:szCs w:val="20"/>
        </w:rPr>
        <w:tab/>
        <w:t>3808 4529</w:t>
      </w:r>
    </w:p>
    <w:p w14:paraId="4D000522" w14:textId="77777777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567DB0">
        <w:rPr>
          <w:sz w:val="20"/>
          <w:szCs w:val="20"/>
        </w:rPr>
        <w:t>Logan Hospital</w:t>
      </w:r>
      <w:r w:rsidRPr="00567DB0">
        <w:rPr>
          <w:sz w:val="20"/>
          <w:szCs w:val="20"/>
        </w:rPr>
        <w:tab/>
        <w:t>3299 8899</w:t>
      </w:r>
    </w:p>
    <w:p w14:paraId="14D1D314" w14:textId="77777777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proofErr w:type="spellStart"/>
      <w:r w:rsidRPr="00567DB0">
        <w:rPr>
          <w:sz w:val="20"/>
          <w:szCs w:val="20"/>
        </w:rPr>
        <w:t>Multi</w:t>
      </w:r>
      <w:r>
        <w:rPr>
          <w:sz w:val="20"/>
          <w:szCs w:val="20"/>
        </w:rPr>
        <w:t>L</w:t>
      </w:r>
      <w:r w:rsidRPr="00567DB0">
        <w:rPr>
          <w:sz w:val="20"/>
          <w:szCs w:val="20"/>
        </w:rPr>
        <w:t>ink</w:t>
      </w:r>
      <w:proofErr w:type="spellEnd"/>
      <w:r w:rsidRPr="00567DB0">
        <w:rPr>
          <w:sz w:val="20"/>
          <w:szCs w:val="20"/>
        </w:rPr>
        <w:t xml:space="preserve"> Community Services</w:t>
      </w:r>
      <w:r w:rsidRPr="00567DB0">
        <w:rPr>
          <w:sz w:val="20"/>
          <w:szCs w:val="20"/>
        </w:rPr>
        <w:tab/>
        <w:t>3808 4463</w:t>
      </w:r>
    </w:p>
    <w:p w14:paraId="509B650E" w14:textId="4446CDC7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proofErr w:type="spellStart"/>
      <w:r w:rsidRPr="00567DB0">
        <w:rPr>
          <w:sz w:val="20"/>
          <w:szCs w:val="20"/>
        </w:rPr>
        <w:t>Mununjali</w:t>
      </w:r>
      <w:proofErr w:type="spellEnd"/>
      <w:r w:rsidRPr="00567DB0">
        <w:rPr>
          <w:sz w:val="20"/>
          <w:szCs w:val="20"/>
        </w:rPr>
        <w:t xml:space="preserve"> Housing &amp; Development Company Ltd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7DB0">
        <w:rPr>
          <w:sz w:val="20"/>
          <w:szCs w:val="20"/>
        </w:rPr>
        <w:t>5541 2575</w:t>
      </w:r>
    </w:p>
    <w:p w14:paraId="7480AC2A" w14:textId="77777777" w:rsidR="00B35B2F" w:rsidRPr="001634F1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1634F1">
        <w:rPr>
          <w:sz w:val="20"/>
          <w:szCs w:val="20"/>
        </w:rPr>
        <w:t xml:space="preserve">Poisons Information Service (24 </w:t>
      </w:r>
      <w:proofErr w:type="spellStart"/>
      <w:r w:rsidRPr="001634F1">
        <w:rPr>
          <w:sz w:val="20"/>
          <w:szCs w:val="20"/>
        </w:rPr>
        <w:t>hr</w:t>
      </w:r>
      <w:proofErr w:type="spellEnd"/>
      <w:r w:rsidRPr="001634F1">
        <w:rPr>
          <w:sz w:val="20"/>
          <w:szCs w:val="20"/>
        </w:rPr>
        <w:t xml:space="preserve">) </w:t>
      </w:r>
      <w:r w:rsidRPr="001634F1">
        <w:rPr>
          <w:sz w:val="20"/>
          <w:szCs w:val="20"/>
        </w:rPr>
        <w:tab/>
        <w:t>13 11 26</w:t>
      </w:r>
    </w:p>
    <w:p w14:paraId="0759BE8C" w14:textId="77777777" w:rsidR="00B35B2F" w:rsidRPr="001634F1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1634F1">
        <w:rPr>
          <w:sz w:val="20"/>
          <w:szCs w:val="20"/>
        </w:rPr>
        <w:t>Salvation Army</w:t>
      </w:r>
      <w:r w:rsidRPr="001634F1">
        <w:rPr>
          <w:sz w:val="20"/>
          <w:szCs w:val="20"/>
        </w:rPr>
        <w:tab/>
        <w:t>3368 0700</w:t>
      </w:r>
    </w:p>
    <w:p w14:paraId="18EFBAEE" w14:textId="77777777" w:rsidR="00B35B2F" w:rsidRPr="001634F1" w:rsidRDefault="00B35B2F" w:rsidP="00D463CA">
      <w:pPr>
        <w:tabs>
          <w:tab w:val="right" w:leader="dot" w:pos="4820"/>
        </w:tabs>
        <w:rPr>
          <w:sz w:val="20"/>
          <w:szCs w:val="20"/>
        </w:rPr>
      </w:pPr>
      <w:r w:rsidRPr="001634F1">
        <w:rPr>
          <w:sz w:val="20"/>
          <w:szCs w:val="20"/>
        </w:rPr>
        <w:t>The Spot Community Services</w:t>
      </w:r>
      <w:r w:rsidRPr="001634F1">
        <w:rPr>
          <w:sz w:val="20"/>
          <w:szCs w:val="20"/>
        </w:rPr>
        <w:tab/>
        <w:t>3809 4100</w:t>
      </w:r>
    </w:p>
    <w:p w14:paraId="3FE30D89" w14:textId="77777777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proofErr w:type="spellStart"/>
      <w:r w:rsidRPr="00567DB0">
        <w:rPr>
          <w:sz w:val="20"/>
          <w:szCs w:val="20"/>
        </w:rPr>
        <w:t>UnitingCare</w:t>
      </w:r>
      <w:proofErr w:type="spellEnd"/>
      <w:r w:rsidRPr="00567DB0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567DB0">
        <w:rPr>
          <w:sz w:val="20"/>
          <w:szCs w:val="20"/>
        </w:rPr>
        <w:t xml:space="preserve"> Logan</w:t>
      </w:r>
      <w:r>
        <w:rPr>
          <w:sz w:val="20"/>
          <w:szCs w:val="20"/>
        </w:rPr>
        <w:t xml:space="preserve"> Central</w:t>
      </w:r>
      <w:r w:rsidRPr="00567DB0">
        <w:rPr>
          <w:sz w:val="20"/>
          <w:szCs w:val="20"/>
        </w:rPr>
        <w:tab/>
        <w:t>3442 1500</w:t>
      </w:r>
    </w:p>
    <w:p w14:paraId="048B08C8" w14:textId="56BD0353" w:rsidR="00B35B2F" w:rsidRPr="00567DB0" w:rsidRDefault="00B35B2F" w:rsidP="00D463CA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YFS Community Centre</w:t>
      </w:r>
      <w:r>
        <w:rPr>
          <w:sz w:val="20"/>
          <w:szCs w:val="20"/>
        </w:rPr>
        <w:tab/>
      </w:r>
      <w:r w:rsidRPr="00567DB0">
        <w:rPr>
          <w:sz w:val="20"/>
          <w:szCs w:val="20"/>
        </w:rPr>
        <w:t>3826 1500</w:t>
      </w:r>
    </w:p>
    <w:p w14:paraId="1CDACD29" w14:textId="10FD4D41" w:rsidR="00443D0E" w:rsidRDefault="00443D0E" w:rsidP="00443D0E">
      <w:pPr>
        <w:tabs>
          <w:tab w:val="right" w:leader="dot" w:pos="4349"/>
        </w:tabs>
        <w:rPr>
          <w:rFonts w:cs="Arial"/>
          <w:sz w:val="20"/>
          <w:szCs w:val="20"/>
        </w:rPr>
      </w:pPr>
    </w:p>
    <w:p w14:paraId="6089624B" w14:textId="0EA5EE10" w:rsidR="00443D0E" w:rsidRDefault="00443D0E" w:rsidP="00443D0E">
      <w:pPr>
        <w:rPr>
          <w:b/>
          <w:color w:val="0F7E9C"/>
        </w:rPr>
      </w:pPr>
      <w:r w:rsidRPr="00443D0E">
        <w:rPr>
          <w:b/>
          <w:color w:val="0F7E9C"/>
        </w:rPr>
        <w:t xml:space="preserve">Material Goods &amp; Emergency Relief </w:t>
      </w:r>
    </w:p>
    <w:p w14:paraId="6B68D1E8" w14:textId="0FA51B24" w:rsidR="00A16679" w:rsidRDefault="00AA1E2C" w:rsidP="00D463CA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Logan E</w:t>
      </w:r>
      <w:r w:rsidR="00856334">
        <w:rPr>
          <w:sz w:val="20"/>
          <w:szCs w:val="20"/>
        </w:rPr>
        <w:t>mergency Relief Support Services</w:t>
      </w:r>
    </w:p>
    <w:p w14:paraId="0BF29812" w14:textId="707D6C9A" w:rsidR="007A387B" w:rsidRPr="007A387B" w:rsidRDefault="00FA12A7" w:rsidP="00D463CA">
      <w:pPr>
        <w:tabs>
          <w:tab w:val="right" w:leader="dot" w:pos="4820"/>
        </w:tabs>
        <w:rPr>
          <w:strike/>
          <w:sz w:val="20"/>
          <w:szCs w:val="20"/>
        </w:rPr>
      </w:pPr>
      <w:hyperlink r:id="rId7" w:history="1">
        <w:r w:rsidR="007A387B" w:rsidRPr="00A63EAA">
          <w:rPr>
            <w:rStyle w:val="Hyperlink"/>
            <w:color w:val="000000" w:themeColor="text1"/>
            <w:u w:val="none"/>
          </w:rPr>
          <w:t>YFS</w:t>
        </w:r>
      </w:hyperlink>
      <w:r w:rsidR="007A387B" w:rsidRPr="00A63EAA">
        <w:rPr>
          <w:color w:val="000000" w:themeColor="text1"/>
        </w:rPr>
        <w:t xml:space="preserve"> (</w:t>
      </w:r>
      <w:hyperlink r:id="rId8" w:history="1">
        <w:r w:rsidR="007A387B" w:rsidRPr="00A63EAA">
          <w:rPr>
            <w:rStyle w:val="Hyperlink"/>
          </w:rPr>
          <w:t>www.yfs.org.au</w:t>
        </w:r>
      </w:hyperlink>
      <w:r w:rsidR="007A387B" w:rsidRPr="00A63EAA">
        <w:rPr>
          <w:color w:val="000000" w:themeColor="text1"/>
        </w:rPr>
        <w:t>) …………………</w:t>
      </w:r>
      <w:r w:rsidR="007A387B" w:rsidRPr="00A63EAA">
        <w:t>3826 1500</w:t>
      </w:r>
    </w:p>
    <w:p w14:paraId="56A5C6B9" w14:textId="77777777" w:rsidR="00A16679" w:rsidRDefault="00A16679" w:rsidP="00D463CA">
      <w:pPr>
        <w:tabs>
          <w:tab w:val="right" w:leader="dot" w:pos="4820"/>
        </w:tabs>
        <w:rPr>
          <w:sz w:val="20"/>
          <w:szCs w:val="20"/>
        </w:rPr>
      </w:pPr>
    </w:p>
    <w:p w14:paraId="7D512EF6" w14:textId="6DBB9030" w:rsidR="00A86100" w:rsidRDefault="0082666B" w:rsidP="00A86100">
      <w:pPr>
        <w:rPr>
          <w:b/>
          <w:color w:val="0F7E9C"/>
        </w:rPr>
      </w:pPr>
      <w:r w:rsidRPr="0082666B">
        <w:rPr>
          <w:b/>
          <w:color w:val="0F7E9C"/>
        </w:rPr>
        <w:t xml:space="preserve">Logan City </w:t>
      </w:r>
      <w:r w:rsidR="00443D0E" w:rsidRPr="0082666B">
        <w:rPr>
          <w:b/>
          <w:color w:val="0F7E9C"/>
        </w:rPr>
        <w:t>Council Contacts</w:t>
      </w:r>
    </w:p>
    <w:p w14:paraId="7CDBACE2" w14:textId="083B24BE" w:rsidR="00B35B2F" w:rsidRDefault="00B35B2F" w:rsidP="00B35B2F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24 Hour Customer Service</w:t>
      </w:r>
      <w:r>
        <w:rPr>
          <w:sz w:val="20"/>
          <w:szCs w:val="20"/>
        </w:rPr>
        <w:tab/>
        <w:t>3412 3412</w:t>
      </w:r>
    </w:p>
    <w:p w14:paraId="12845344" w14:textId="36CD0016" w:rsidR="00B35B2F" w:rsidRDefault="00B35B2F" w:rsidP="00B35B2F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Animal Management Centre</w:t>
      </w:r>
      <w:r>
        <w:rPr>
          <w:sz w:val="20"/>
          <w:szCs w:val="20"/>
        </w:rPr>
        <w:tab/>
        <w:t>3412 5397</w:t>
      </w:r>
    </w:p>
    <w:p w14:paraId="797B003C" w14:textId="30B1A9C2" w:rsidR="00B35B2F" w:rsidRDefault="00B35B2F" w:rsidP="00B35B2F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Council Controlled Roads Information</w:t>
      </w:r>
      <w:r>
        <w:rPr>
          <w:sz w:val="20"/>
          <w:szCs w:val="20"/>
        </w:rPr>
        <w:tab/>
        <w:t>3412 5436</w:t>
      </w:r>
    </w:p>
    <w:p w14:paraId="18A3E833" w14:textId="1302FA33" w:rsidR="0077201C" w:rsidRPr="0082666B" w:rsidRDefault="0077201C" w:rsidP="0082666B">
      <w:pPr>
        <w:rPr>
          <w:sz w:val="20"/>
          <w:szCs w:val="20"/>
        </w:rPr>
      </w:pPr>
      <w:r>
        <w:rPr>
          <w:sz w:val="20"/>
          <w:szCs w:val="20"/>
        </w:rPr>
        <w:t>Disaster Dashboar</w:t>
      </w:r>
      <w:r w:rsidR="00B35B2F">
        <w:rPr>
          <w:sz w:val="20"/>
          <w:szCs w:val="20"/>
        </w:rPr>
        <w:t>d -</w:t>
      </w:r>
      <w:r w:rsidRPr="00B35B2F">
        <w:rPr>
          <w:rStyle w:val="Hyperlink"/>
        </w:rPr>
        <w:t>https://disaster.logan.qld.gov.au</w:t>
      </w:r>
    </w:p>
    <w:p w14:paraId="3AC91600" w14:textId="77777777" w:rsidR="00437805" w:rsidRDefault="00437805" w:rsidP="00A86100">
      <w:pPr>
        <w:rPr>
          <w:b/>
          <w:color w:val="0F7E9C"/>
        </w:rPr>
      </w:pPr>
    </w:p>
    <w:p w14:paraId="62F2E221" w14:textId="3B6FBD2D" w:rsidR="7388BAA1" w:rsidRDefault="7388BAA1" w:rsidP="770AEF01">
      <w:pPr>
        <w:rPr>
          <w:b/>
          <w:bCs/>
          <w:color w:val="0F7E9C"/>
        </w:rPr>
      </w:pPr>
      <w:r w:rsidRPr="770AEF01">
        <w:rPr>
          <w:b/>
          <w:bCs/>
          <w:color w:val="0F7E9C"/>
        </w:rPr>
        <w:t>Disability Support</w:t>
      </w:r>
    </w:p>
    <w:p w14:paraId="6DB6167D" w14:textId="77777777" w:rsidR="00B35B2F" w:rsidRPr="009B6578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9B6578">
        <w:rPr>
          <w:rFonts w:cs="Arial"/>
          <w:sz w:val="20"/>
          <w:szCs w:val="20"/>
        </w:rPr>
        <w:t>Disability and Community Care……………….</w:t>
      </w:r>
      <w:r w:rsidRPr="00AD791D">
        <w:rPr>
          <w:rFonts w:cs="Arial"/>
          <w:sz w:val="20"/>
          <w:szCs w:val="20"/>
        </w:rPr>
        <w:tab/>
      </w:r>
      <w:r w:rsidRPr="009B6578">
        <w:rPr>
          <w:rFonts w:cs="Arial"/>
          <w:sz w:val="20"/>
          <w:szCs w:val="20"/>
        </w:rPr>
        <w:t>13 74 68</w:t>
      </w:r>
    </w:p>
    <w:p w14:paraId="7D89AB39" w14:textId="54B434D6" w:rsidR="00B35B2F" w:rsidRPr="004C7E2B" w:rsidRDefault="00B35B2F" w:rsidP="00B35B2F">
      <w:pPr>
        <w:tabs>
          <w:tab w:val="right" w:leader="dot" w:pos="4820"/>
        </w:tabs>
        <w:rPr>
          <w:sz w:val="20"/>
          <w:szCs w:val="20"/>
        </w:rPr>
      </w:pPr>
      <w:r w:rsidRPr="004C7E2B">
        <w:rPr>
          <w:sz w:val="20"/>
          <w:szCs w:val="20"/>
        </w:rPr>
        <w:t xml:space="preserve">Disability Information </w:t>
      </w:r>
      <w:r>
        <w:rPr>
          <w:sz w:val="20"/>
          <w:szCs w:val="20"/>
        </w:rPr>
        <w:t>H</w:t>
      </w:r>
      <w:r w:rsidRPr="004C7E2B">
        <w:rPr>
          <w:sz w:val="20"/>
          <w:szCs w:val="20"/>
        </w:rPr>
        <w:t>elpline</w:t>
      </w:r>
      <w:r>
        <w:rPr>
          <w:sz w:val="20"/>
          <w:szCs w:val="20"/>
        </w:rPr>
        <w:tab/>
        <w:t>1</w:t>
      </w:r>
      <w:r w:rsidRPr="004C7E2B">
        <w:rPr>
          <w:sz w:val="20"/>
          <w:szCs w:val="20"/>
        </w:rPr>
        <w:t xml:space="preserve">800 643 787 </w:t>
      </w:r>
    </w:p>
    <w:p w14:paraId="257AA69D" w14:textId="2EEDC98D" w:rsidR="00B35B2F" w:rsidRPr="004C7E2B" w:rsidRDefault="00B35B2F" w:rsidP="00B35B2F">
      <w:pPr>
        <w:tabs>
          <w:tab w:val="right" w:leader="dot" w:pos="4820"/>
        </w:tabs>
        <w:rPr>
          <w:rFonts w:eastAsia="Arial Narrow" w:cs="Arial"/>
          <w:sz w:val="20"/>
          <w:szCs w:val="20"/>
        </w:rPr>
      </w:pPr>
      <w:r w:rsidRPr="004C7E2B">
        <w:rPr>
          <w:rFonts w:eastAsia="Arial Narrow" w:cs="Arial"/>
          <w:sz w:val="20"/>
          <w:szCs w:val="20"/>
        </w:rPr>
        <w:t>National Relay Service</w:t>
      </w:r>
      <w:r>
        <w:rPr>
          <w:rFonts w:eastAsia="Arial Narrow" w:cs="Arial"/>
          <w:sz w:val="20"/>
          <w:szCs w:val="20"/>
        </w:rPr>
        <w:tab/>
      </w:r>
      <w:r w:rsidRPr="004C7E2B">
        <w:rPr>
          <w:rFonts w:eastAsia="Arial Narrow" w:cs="Arial"/>
          <w:sz w:val="20"/>
          <w:szCs w:val="20"/>
        </w:rPr>
        <w:t>13</w:t>
      </w:r>
      <w:r>
        <w:rPr>
          <w:rFonts w:eastAsia="Arial Narrow" w:cs="Arial"/>
          <w:sz w:val="20"/>
          <w:szCs w:val="20"/>
        </w:rPr>
        <w:t xml:space="preserve"> </w:t>
      </w:r>
      <w:r w:rsidRPr="004C7E2B">
        <w:rPr>
          <w:rFonts w:eastAsia="Arial Narrow" w:cs="Arial"/>
          <w:sz w:val="20"/>
          <w:szCs w:val="20"/>
        </w:rPr>
        <w:t>36</w:t>
      </w:r>
      <w:r>
        <w:rPr>
          <w:rFonts w:eastAsia="Arial Narrow" w:cs="Arial"/>
          <w:sz w:val="20"/>
          <w:szCs w:val="20"/>
        </w:rPr>
        <w:t xml:space="preserve"> </w:t>
      </w:r>
      <w:r w:rsidRPr="004C7E2B">
        <w:rPr>
          <w:rFonts w:eastAsia="Arial Narrow" w:cs="Arial"/>
          <w:sz w:val="20"/>
          <w:szCs w:val="20"/>
        </w:rPr>
        <w:t>77</w:t>
      </w:r>
    </w:p>
    <w:p w14:paraId="6D56A714" w14:textId="7359E995" w:rsidR="00B35B2F" w:rsidRPr="009B6578" w:rsidRDefault="00B35B2F" w:rsidP="00B35B2F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9B6578">
        <w:rPr>
          <w:rFonts w:cs="Arial"/>
          <w:sz w:val="20"/>
          <w:szCs w:val="20"/>
        </w:rPr>
        <w:t>NDIS……………………………………</w:t>
      </w:r>
      <w:proofErr w:type="gramStart"/>
      <w:r w:rsidRPr="009B6578">
        <w:rPr>
          <w:rFonts w:cs="Arial"/>
          <w:sz w:val="20"/>
          <w:szCs w:val="20"/>
        </w:rPr>
        <w:t>.....</w:t>
      </w:r>
      <w:proofErr w:type="gramEnd"/>
      <w:r>
        <w:rPr>
          <w:rFonts w:cs="Arial"/>
          <w:sz w:val="20"/>
          <w:szCs w:val="20"/>
        </w:rPr>
        <w:tab/>
      </w:r>
      <w:r w:rsidRPr="009B6578">
        <w:rPr>
          <w:rFonts w:cs="Arial"/>
          <w:sz w:val="20"/>
          <w:szCs w:val="20"/>
        </w:rPr>
        <w:t>1800 800 110</w:t>
      </w:r>
    </w:p>
    <w:p w14:paraId="3054A67F" w14:textId="5C827E2C" w:rsidR="00B35B2F" w:rsidRPr="004C7E2B" w:rsidRDefault="00B35B2F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4C7E2B">
        <w:rPr>
          <w:rFonts w:eastAsia="Arial Narrow" w:cs="Arial"/>
          <w:sz w:val="20"/>
          <w:szCs w:val="20"/>
        </w:rPr>
        <w:t>QDN COVID-19 Planning Tools</w:t>
      </w:r>
      <w:r w:rsidR="000D56A9">
        <w:rPr>
          <w:rFonts w:eastAsia="Arial Narrow" w:cs="Arial"/>
          <w:sz w:val="20"/>
          <w:szCs w:val="20"/>
        </w:rPr>
        <w:tab/>
      </w:r>
      <w:r w:rsidRPr="004C7E2B">
        <w:rPr>
          <w:rFonts w:eastAsia="Arial Narrow" w:cs="Arial"/>
          <w:sz w:val="20"/>
          <w:szCs w:val="20"/>
        </w:rPr>
        <w:t xml:space="preserve">1300 363 783 </w:t>
      </w:r>
    </w:p>
    <w:p w14:paraId="453007FB" w14:textId="06221007" w:rsidR="770AEF01" w:rsidRPr="009B6578" w:rsidRDefault="770AEF01" w:rsidP="770AEF01">
      <w:pPr>
        <w:rPr>
          <w:rFonts w:eastAsia="MS Mincho" w:cs="Arial"/>
          <w:b/>
          <w:bCs/>
          <w:color w:val="0F7E9C"/>
        </w:rPr>
      </w:pPr>
    </w:p>
    <w:p w14:paraId="43B30845" w14:textId="176E12B2" w:rsidR="75C24E8A" w:rsidRDefault="75C24E8A" w:rsidP="10FBA11E">
      <w:pPr>
        <w:rPr>
          <w:b/>
          <w:bCs/>
          <w:color w:val="0F7E9C"/>
        </w:rPr>
      </w:pPr>
      <w:r w:rsidRPr="10FBA11E">
        <w:rPr>
          <w:b/>
          <w:bCs/>
          <w:color w:val="0F7E9C"/>
        </w:rPr>
        <w:t xml:space="preserve">Domestic and Family Violence </w:t>
      </w:r>
      <w:r w:rsidR="0308957A" w:rsidRPr="10FBA11E">
        <w:rPr>
          <w:b/>
          <w:bCs/>
          <w:color w:val="0F7E9C"/>
        </w:rPr>
        <w:t>Support</w:t>
      </w:r>
    </w:p>
    <w:p w14:paraId="6E64BBBD" w14:textId="39BF0BCD" w:rsidR="000D56A9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10FBA11E">
        <w:rPr>
          <w:rFonts w:cs="Arial"/>
          <w:sz w:val="20"/>
          <w:szCs w:val="20"/>
        </w:rPr>
        <w:t>Domestic Violence Assistance Program</w:t>
      </w:r>
      <w:r>
        <w:rPr>
          <w:rFonts w:cs="Arial"/>
          <w:sz w:val="20"/>
          <w:szCs w:val="20"/>
        </w:rPr>
        <w:t xml:space="preserve"> </w:t>
      </w:r>
      <w:r w:rsidRPr="10FBA11E">
        <w:rPr>
          <w:rFonts w:cs="Arial"/>
          <w:sz w:val="20"/>
          <w:szCs w:val="20"/>
        </w:rPr>
        <w:t>Beenleigh</w:t>
      </w:r>
      <w:r>
        <w:rPr>
          <w:rFonts w:cs="Arial"/>
          <w:sz w:val="20"/>
          <w:szCs w:val="20"/>
        </w:rPr>
        <w:tab/>
      </w:r>
      <w:r w:rsidRPr="10FBA11E">
        <w:rPr>
          <w:rFonts w:cs="Arial"/>
          <w:sz w:val="20"/>
          <w:szCs w:val="20"/>
        </w:rPr>
        <w:t>3807 9922</w:t>
      </w:r>
    </w:p>
    <w:p w14:paraId="29833F8B" w14:textId="3C30F0AF" w:rsidR="000D56A9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10FBA11E">
        <w:rPr>
          <w:rFonts w:cs="Arial"/>
          <w:sz w:val="20"/>
          <w:szCs w:val="20"/>
        </w:rPr>
        <w:t>DV Connect Men’s line</w:t>
      </w:r>
      <w:r>
        <w:tab/>
      </w:r>
      <w:r w:rsidRPr="10FBA11E">
        <w:rPr>
          <w:rFonts w:cs="Arial"/>
          <w:sz w:val="20"/>
          <w:szCs w:val="20"/>
        </w:rPr>
        <w:t>1800 600 636</w:t>
      </w:r>
    </w:p>
    <w:p w14:paraId="7EA81C56" w14:textId="77777777" w:rsidR="000D56A9" w:rsidRDefault="000D56A9" w:rsidP="000D56A9">
      <w:pPr>
        <w:tabs>
          <w:tab w:val="right" w:leader="dot" w:pos="4820"/>
        </w:tabs>
        <w:rPr>
          <w:rFonts w:eastAsia="Arial" w:cs="Arial"/>
          <w:color w:val="1F1F1F"/>
          <w:sz w:val="20"/>
          <w:szCs w:val="20"/>
        </w:rPr>
      </w:pPr>
    </w:p>
    <w:p w14:paraId="3EC47005" w14:textId="77777777" w:rsidR="000D56A9" w:rsidRDefault="000D56A9" w:rsidP="000D56A9">
      <w:pPr>
        <w:tabs>
          <w:tab w:val="right" w:leader="dot" w:pos="4820"/>
        </w:tabs>
        <w:rPr>
          <w:rFonts w:eastAsia="Arial" w:cs="Arial"/>
          <w:color w:val="1F1F1F"/>
          <w:sz w:val="20"/>
          <w:szCs w:val="20"/>
        </w:rPr>
      </w:pPr>
    </w:p>
    <w:p w14:paraId="2B2970F8" w14:textId="1254155E" w:rsidR="000D56A9" w:rsidRDefault="000D56A9" w:rsidP="000D56A9">
      <w:pPr>
        <w:tabs>
          <w:tab w:val="right" w:leader="dot" w:pos="4820"/>
        </w:tabs>
        <w:rPr>
          <w:rFonts w:eastAsia="MS Mincho"/>
          <w:color w:val="1F1F1F"/>
          <w:sz w:val="20"/>
          <w:szCs w:val="20"/>
        </w:rPr>
      </w:pPr>
      <w:r w:rsidRPr="10FBA11E">
        <w:rPr>
          <w:rFonts w:eastAsia="Arial" w:cs="Arial"/>
          <w:color w:val="1F1F1F"/>
          <w:sz w:val="20"/>
          <w:szCs w:val="20"/>
        </w:rPr>
        <w:t>DV Connect</w:t>
      </w:r>
      <w:r>
        <w:rPr>
          <w:rFonts w:eastAsia="Arial" w:cs="Arial"/>
          <w:color w:val="1F1F1F"/>
          <w:sz w:val="20"/>
          <w:szCs w:val="20"/>
        </w:rPr>
        <w:tab/>
      </w:r>
      <w:r w:rsidRPr="10FBA11E">
        <w:rPr>
          <w:rFonts w:eastAsia="Arial" w:cs="Arial"/>
          <w:color w:val="1F1F1F"/>
          <w:sz w:val="20"/>
          <w:szCs w:val="20"/>
        </w:rPr>
        <w:t>1800 811 811</w:t>
      </w:r>
    </w:p>
    <w:p w14:paraId="6FDF99C8" w14:textId="566606CC" w:rsidR="000D56A9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10FBA11E">
        <w:rPr>
          <w:rFonts w:cs="Arial"/>
          <w:sz w:val="20"/>
          <w:szCs w:val="20"/>
        </w:rPr>
        <w:t>Elder Abuse Helpline</w:t>
      </w:r>
      <w:r>
        <w:tab/>
      </w:r>
      <w:r w:rsidRPr="10FBA11E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.</w:t>
      </w:r>
      <w:r w:rsidRPr="10FBA11E">
        <w:rPr>
          <w:rFonts w:cs="Arial"/>
          <w:sz w:val="20"/>
          <w:szCs w:val="20"/>
        </w:rPr>
        <w:t>1300 651 192</w:t>
      </w:r>
    </w:p>
    <w:p w14:paraId="701B76A1" w14:textId="231FA005" w:rsidR="000D56A9" w:rsidRDefault="000D56A9" w:rsidP="000D56A9">
      <w:pPr>
        <w:tabs>
          <w:tab w:val="right" w:leader="dot" w:pos="4820"/>
        </w:tabs>
        <w:rPr>
          <w:rFonts w:eastAsia="Arial" w:cs="Arial"/>
          <w:color w:val="1F1F1F"/>
          <w:sz w:val="20"/>
          <w:szCs w:val="20"/>
        </w:rPr>
      </w:pPr>
      <w:r w:rsidRPr="10FBA11E">
        <w:rPr>
          <w:rFonts w:eastAsia="Arial" w:cs="Arial"/>
          <w:color w:val="1F1F1F"/>
          <w:sz w:val="20"/>
          <w:szCs w:val="20"/>
        </w:rPr>
        <w:t xml:space="preserve">National Sexual Assault, Domestic Family Violence </w:t>
      </w:r>
      <w:r>
        <w:br/>
      </w:r>
      <w:r w:rsidRPr="10FBA11E">
        <w:rPr>
          <w:rFonts w:eastAsia="Arial" w:cs="Arial"/>
          <w:color w:val="1F1F1F"/>
          <w:sz w:val="20"/>
          <w:szCs w:val="20"/>
        </w:rPr>
        <w:t>Counselling Service</w:t>
      </w:r>
      <w:r>
        <w:rPr>
          <w:rFonts w:eastAsia="Arial" w:cs="Arial"/>
          <w:color w:val="1F1F1F"/>
          <w:sz w:val="20"/>
          <w:szCs w:val="20"/>
        </w:rPr>
        <w:tab/>
      </w:r>
      <w:r w:rsidRPr="10FBA11E">
        <w:rPr>
          <w:rFonts w:eastAsia="Arial" w:cs="Arial"/>
          <w:color w:val="1F1F1F"/>
          <w:sz w:val="20"/>
          <w:szCs w:val="20"/>
        </w:rPr>
        <w:t>1800 010 120</w:t>
      </w:r>
    </w:p>
    <w:p w14:paraId="68A2EAC2" w14:textId="5A1652F5" w:rsidR="000D56A9" w:rsidRDefault="000D56A9" w:rsidP="000D56A9">
      <w:pPr>
        <w:tabs>
          <w:tab w:val="right" w:leader="dot" w:pos="4820"/>
        </w:tabs>
        <w:rPr>
          <w:rFonts w:eastAsia="Arial" w:cs="Arial"/>
          <w:color w:val="1F1F1F"/>
          <w:sz w:val="20"/>
          <w:szCs w:val="20"/>
        </w:rPr>
      </w:pPr>
      <w:r w:rsidRPr="10FBA11E">
        <w:rPr>
          <w:rFonts w:eastAsia="Arial" w:cs="Arial"/>
          <w:color w:val="1F1F1F"/>
          <w:sz w:val="20"/>
          <w:szCs w:val="20"/>
        </w:rPr>
        <w:t>Sexual Assault Helpline</w:t>
      </w:r>
      <w:r>
        <w:rPr>
          <w:rFonts w:eastAsia="Arial" w:cs="Arial"/>
          <w:color w:val="1F1F1F"/>
          <w:sz w:val="20"/>
          <w:szCs w:val="20"/>
        </w:rPr>
        <w:tab/>
        <w:t>1</w:t>
      </w:r>
      <w:r w:rsidRPr="10FBA11E">
        <w:rPr>
          <w:rFonts w:eastAsia="Arial" w:cs="Arial"/>
          <w:color w:val="1F1F1F"/>
          <w:sz w:val="20"/>
          <w:szCs w:val="20"/>
        </w:rPr>
        <w:t>800 010 120</w:t>
      </w:r>
    </w:p>
    <w:p w14:paraId="4D150073" w14:textId="3C5C999B" w:rsidR="000D56A9" w:rsidRDefault="000D56A9" w:rsidP="000D56A9">
      <w:pPr>
        <w:tabs>
          <w:tab w:val="right" w:leader="dot" w:pos="4820"/>
        </w:tabs>
        <w:rPr>
          <w:rFonts w:eastAsia="MS Mincho"/>
          <w:color w:val="1F1F1F"/>
          <w:sz w:val="20"/>
          <w:szCs w:val="20"/>
        </w:rPr>
      </w:pPr>
      <w:r w:rsidRPr="10FBA11E">
        <w:rPr>
          <w:rFonts w:eastAsia="Arial" w:cs="Arial"/>
          <w:color w:val="1F1F1F"/>
          <w:sz w:val="20"/>
          <w:szCs w:val="20"/>
        </w:rPr>
        <w:t>The Centre for Women &amp; Co</w:t>
      </w:r>
      <w:r>
        <w:rPr>
          <w:rFonts w:eastAsia="Arial" w:cs="Arial"/>
          <w:color w:val="1F1F1F"/>
          <w:sz w:val="20"/>
          <w:szCs w:val="20"/>
        </w:rPr>
        <w:tab/>
      </w:r>
      <w:r w:rsidRPr="10FBA11E">
        <w:rPr>
          <w:rFonts w:eastAsia="Arial" w:cs="Arial"/>
          <w:color w:val="1F1F1F"/>
          <w:sz w:val="20"/>
          <w:szCs w:val="20"/>
        </w:rPr>
        <w:t>3050 3060</w:t>
      </w:r>
    </w:p>
    <w:p w14:paraId="70315ECB" w14:textId="15357BCF" w:rsidR="10FBA11E" w:rsidRDefault="10FBA11E" w:rsidP="10FBA11E">
      <w:pPr>
        <w:rPr>
          <w:rFonts w:eastAsia="MS Mincho"/>
          <w:b/>
          <w:bCs/>
          <w:color w:val="0F7E9C"/>
        </w:rPr>
      </w:pPr>
    </w:p>
    <w:p w14:paraId="1F8F703C" w14:textId="45EE4909" w:rsidR="00443D0E" w:rsidRDefault="00443D0E" w:rsidP="00A86100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281DD691" w14:textId="77777777" w:rsidR="000D56A9" w:rsidRDefault="000D56A9" w:rsidP="00437805">
      <w:pPr>
        <w:tabs>
          <w:tab w:val="right" w:leader="dot" w:pos="4536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Education </w:t>
      </w:r>
      <w:r>
        <w:rPr>
          <w:rFonts w:cs="Arial"/>
          <w:sz w:val="20"/>
          <w:szCs w:val="20"/>
        </w:rPr>
        <w:t xml:space="preserve">Queensland – </w:t>
      </w:r>
      <w:proofErr w:type="gramStart"/>
      <w:r>
        <w:rPr>
          <w:rFonts w:cs="Arial"/>
          <w:sz w:val="20"/>
          <w:szCs w:val="20"/>
        </w:rPr>
        <w:t>South East</w:t>
      </w:r>
      <w:proofErr w:type="gramEnd"/>
      <w:r>
        <w:rPr>
          <w:rFonts w:cs="Arial"/>
          <w:sz w:val="20"/>
          <w:szCs w:val="20"/>
        </w:rPr>
        <w:t xml:space="preserve"> Regional</w:t>
      </w:r>
    </w:p>
    <w:p w14:paraId="1BBD494D" w14:textId="77777777" w:rsidR="000D56A9" w:rsidRPr="00AD6B28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Emergencies (24/7)</w:t>
      </w:r>
      <w:r>
        <w:rPr>
          <w:rFonts w:cs="Arial"/>
          <w:sz w:val="20"/>
          <w:szCs w:val="20"/>
        </w:rPr>
        <w:tab/>
        <w:t>……………………….......13 16 70</w:t>
      </w:r>
    </w:p>
    <w:p w14:paraId="47B1D388" w14:textId="77777777" w:rsidR="000D56A9" w:rsidRPr="00AD6B28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Energex</w:t>
      </w:r>
      <w:r>
        <w:rPr>
          <w:rFonts w:cs="Arial"/>
          <w:sz w:val="20"/>
          <w:szCs w:val="20"/>
        </w:rPr>
        <w:t xml:space="preserve"> – General Enquiries</w:t>
      </w:r>
      <w:r w:rsidRPr="00AD6B2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>
        <w:rPr>
          <w:rFonts w:cs="Arial"/>
          <w:sz w:val="20"/>
          <w:szCs w:val="20"/>
        </w:rPr>
        <w:t>……</w:t>
      </w:r>
      <w:r w:rsidRPr="00AD6B28">
        <w:rPr>
          <w:rFonts w:cs="Arial"/>
          <w:sz w:val="20"/>
          <w:szCs w:val="20"/>
        </w:rPr>
        <w:t>13 12 53</w:t>
      </w:r>
    </w:p>
    <w:p w14:paraId="0C0CE9F7" w14:textId="77777777" w:rsidR="000D56A9" w:rsidRPr="00AD6B28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Energex Emergency </w:t>
      </w:r>
      <w:r>
        <w:rPr>
          <w:rFonts w:cs="Arial"/>
          <w:sz w:val="20"/>
          <w:szCs w:val="20"/>
        </w:rPr>
        <w:t>(24/7)</w:t>
      </w:r>
      <w:r w:rsidRPr="00AD6B2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>
        <w:rPr>
          <w:rFonts w:cs="Arial"/>
          <w:sz w:val="20"/>
          <w:szCs w:val="20"/>
        </w:rPr>
        <w:t>…</w:t>
      </w:r>
      <w:r w:rsidRPr="00AD6B28">
        <w:rPr>
          <w:rFonts w:cs="Arial"/>
          <w:sz w:val="20"/>
          <w:szCs w:val="20"/>
        </w:rPr>
        <w:t>13 19 62</w:t>
      </w:r>
    </w:p>
    <w:p w14:paraId="66786F3C" w14:textId="77777777" w:rsidR="000D56A9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Ergon Energy</w:t>
      </w:r>
      <w:r>
        <w:rPr>
          <w:rFonts w:cs="Arial"/>
          <w:sz w:val="20"/>
          <w:szCs w:val="20"/>
        </w:rPr>
        <w:t xml:space="preserve"> – Customer Service</w:t>
      </w:r>
      <w:r w:rsidRPr="00AD6B2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>
        <w:rPr>
          <w:rFonts w:cs="Arial"/>
          <w:sz w:val="20"/>
          <w:szCs w:val="20"/>
        </w:rPr>
        <w:t>…</w:t>
      </w:r>
      <w:r w:rsidRPr="00AD6B28">
        <w:rPr>
          <w:rFonts w:cs="Arial"/>
          <w:sz w:val="20"/>
          <w:szCs w:val="20"/>
        </w:rPr>
        <w:t>13 10 46</w:t>
      </w:r>
    </w:p>
    <w:p w14:paraId="64D023B7" w14:textId="77777777" w:rsidR="000D56A9" w:rsidRPr="00AD6B28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Multicultural Families </w:t>
      </w:r>
      <w:proofErr w:type="spellStart"/>
      <w:r w:rsidRPr="00AD6B28">
        <w:rPr>
          <w:rFonts w:cs="Arial"/>
          <w:sz w:val="20"/>
          <w:szCs w:val="20"/>
        </w:rPr>
        <w:t>Organisation</w:t>
      </w:r>
      <w:proofErr w:type="spellEnd"/>
      <w:r w:rsidRPr="00AD6B2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 w:rsidRPr="00AD6B28">
        <w:rPr>
          <w:rFonts w:cs="Arial"/>
          <w:sz w:val="20"/>
          <w:szCs w:val="20"/>
        </w:rPr>
        <w:t>5571 0381</w:t>
      </w:r>
    </w:p>
    <w:p w14:paraId="626698B1" w14:textId="77777777" w:rsidR="000D56A9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Optus</w:t>
      </w:r>
      <w:r w:rsidRPr="00AD6B2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>
        <w:rPr>
          <w:rFonts w:cs="Arial"/>
          <w:sz w:val="20"/>
          <w:szCs w:val="20"/>
        </w:rPr>
        <w:t>….</w:t>
      </w:r>
      <w:r w:rsidRPr="00AD6B28">
        <w:rPr>
          <w:rFonts w:cs="Arial"/>
          <w:sz w:val="20"/>
          <w:szCs w:val="20"/>
        </w:rPr>
        <w:t>13 13 44</w:t>
      </w:r>
    </w:p>
    <w:p w14:paraId="14FCA04F" w14:textId="77777777" w:rsidR="000D56A9" w:rsidRPr="00AD6B28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4A2040">
        <w:rPr>
          <w:rFonts w:cs="Arial"/>
          <w:sz w:val="20"/>
          <w:szCs w:val="20"/>
        </w:rPr>
        <w:t>Origin Energy, Gas</w:t>
      </w:r>
      <w:r w:rsidRPr="004A204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</w:t>
      </w:r>
      <w:proofErr w:type="gramStart"/>
      <w:r>
        <w:rPr>
          <w:rFonts w:cs="Arial"/>
          <w:sz w:val="20"/>
          <w:szCs w:val="20"/>
        </w:rPr>
        <w:t>…..</w:t>
      </w:r>
      <w:proofErr w:type="gramEnd"/>
      <w:r>
        <w:rPr>
          <w:rFonts w:cs="Arial"/>
          <w:sz w:val="20"/>
          <w:szCs w:val="20"/>
        </w:rPr>
        <w:t>…..</w:t>
      </w:r>
      <w:r w:rsidRPr="004A2040">
        <w:rPr>
          <w:rFonts w:cs="Arial"/>
          <w:sz w:val="20"/>
          <w:szCs w:val="20"/>
        </w:rPr>
        <w:t>13 24 61</w:t>
      </w:r>
    </w:p>
    <w:p w14:paraId="3A9EC0A7" w14:textId="28838D86" w:rsidR="000D56A9" w:rsidRDefault="000D56A9" w:rsidP="000D56A9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>
        <w:rPr>
          <w:rFonts w:cs="Arial"/>
          <w:sz w:val="20"/>
          <w:szCs w:val="20"/>
        </w:rPr>
        <w:tab/>
        <w:t>13 14 44</w:t>
      </w:r>
    </w:p>
    <w:p w14:paraId="7751AB38" w14:textId="15F8BD4F" w:rsidR="000D56A9" w:rsidRDefault="000D56A9" w:rsidP="000D56A9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</w:t>
      </w:r>
      <w:r>
        <w:rPr>
          <w:rFonts w:cs="Arial"/>
          <w:sz w:val="20"/>
          <w:szCs w:val="20"/>
        </w:rPr>
        <w:tab/>
        <w:t>1300 264 625</w:t>
      </w:r>
    </w:p>
    <w:p w14:paraId="13227A68" w14:textId="02832DB6" w:rsidR="000D56A9" w:rsidRDefault="000D56A9" w:rsidP="000D56A9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>
        <w:rPr>
          <w:rFonts w:cs="Arial"/>
          <w:sz w:val="20"/>
          <w:szCs w:val="20"/>
        </w:rPr>
        <w:t>……………...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2CBEB363" w14:textId="339CA7CD" w:rsidR="000D56A9" w:rsidRPr="0084454F" w:rsidRDefault="000D56A9" w:rsidP="000D56A9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Telephone Interpreting Service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2AF49B02" w14:textId="6C01EF74" w:rsidR="000D56A9" w:rsidRPr="00AD6B28" w:rsidRDefault="000D56A9" w:rsidP="000D56A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Telstra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13 22 03</w:t>
      </w:r>
    </w:p>
    <w:p w14:paraId="16AC1A8A" w14:textId="73782A6A" w:rsidR="005A602F" w:rsidRPr="00437805" w:rsidRDefault="005A602F" w:rsidP="00B91094">
      <w:pPr>
        <w:rPr>
          <w:rFonts w:cs="Arial"/>
          <w:sz w:val="20"/>
          <w:szCs w:val="20"/>
        </w:rPr>
      </w:pPr>
    </w:p>
    <w:p w14:paraId="293FD244" w14:textId="77777777" w:rsidR="00AD791D" w:rsidRDefault="00AD791D" w:rsidP="00B91094">
      <w:pPr>
        <w:rPr>
          <w:b/>
          <w:color w:val="0F7E9C"/>
          <w:sz w:val="24"/>
          <w:szCs w:val="24"/>
        </w:rPr>
      </w:pPr>
    </w:p>
    <w:p w14:paraId="696A7508" w14:textId="2D016300" w:rsidR="00B91094" w:rsidRDefault="00B91094" w:rsidP="00B91094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2B8247E3" w14:textId="77777777" w:rsidR="001F6B73" w:rsidRPr="002458EA" w:rsidRDefault="001F6B73" w:rsidP="00B91094">
      <w:pPr>
        <w:rPr>
          <w:b/>
          <w:color w:val="0F7E9C"/>
          <w:sz w:val="24"/>
          <w:szCs w:val="24"/>
        </w:rPr>
      </w:pPr>
    </w:p>
    <w:p w14:paraId="026A4094" w14:textId="383FC36A" w:rsidR="00B91094" w:rsidRPr="001F6B73" w:rsidRDefault="00B91094" w:rsidP="00437805">
      <w:pPr>
        <w:rPr>
          <w:b/>
          <w:color w:val="0F7E9C"/>
        </w:rPr>
      </w:pPr>
      <w:proofErr w:type="spellStart"/>
      <w:r w:rsidRPr="001F6B73">
        <w:rPr>
          <w:b/>
          <w:color w:val="0F7E9C"/>
        </w:rPr>
        <w:t>Givit</w:t>
      </w:r>
      <w:proofErr w:type="spellEnd"/>
    </w:p>
    <w:p w14:paraId="36E2F2D1" w14:textId="227900B5" w:rsidR="00B91094" w:rsidRPr="00805686" w:rsidRDefault="00FA12A7" w:rsidP="00437805">
      <w:pPr>
        <w:rPr>
          <w:rStyle w:val="Hyperlink"/>
          <w:rFonts w:cs="Arial"/>
          <w:sz w:val="20"/>
          <w:szCs w:val="20"/>
        </w:rPr>
      </w:pPr>
      <w:hyperlink r:id="rId9" w:history="1">
        <w:r w:rsidR="00B91094" w:rsidRPr="00805686">
          <w:rPr>
            <w:rStyle w:val="Hyperlink"/>
            <w:rFonts w:cs="Arial"/>
            <w:sz w:val="20"/>
            <w:szCs w:val="20"/>
          </w:rPr>
          <w:t>www.givit.org.au</w:t>
        </w:r>
      </w:hyperlink>
    </w:p>
    <w:p w14:paraId="6C6EABAE" w14:textId="77777777" w:rsidR="001F6B73" w:rsidRDefault="001F6B73" w:rsidP="00437805">
      <w:pPr>
        <w:rPr>
          <w:rFonts w:cs="Arial"/>
          <w:color w:val="000000"/>
          <w:sz w:val="20"/>
          <w:szCs w:val="20"/>
        </w:rPr>
      </w:pPr>
    </w:p>
    <w:p w14:paraId="41E17321" w14:textId="199E2F5B" w:rsidR="00B91094" w:rsidRPr="001F6B73" w:rsidRDefault="00B91094" w:rsidP="00437805">
      <w:pPr>
        <w:rPr>
          <w:b/>
          <w:color w:val="0F7E9C"/>
        </w:rPr>
      </w:pPr>
      <w:r w:rsidRPr="001F6B73">
        <w:rPr>
          <w:b/>
          <w:color w:val="0F7E9C"/>
        </w:rPr>
        <w:t>School Closures</w:t>
      </w:r>
    </w:p>
    <w:p w14:paraId="3BCAEDDE" w14:textId="2409C15D" w:rsidR="00B91094" w:rsidRDefault="00FA12A7" w:rsidP="00437805">
      <w:pPr>
        <w:rPr>
          <w:rStyle w:val="Hyperlink"/>
          <w:rFonts w:cs="Arial"/>
          <w:sz w:val="20"/>
          <w:szCs w:val="20"/>
        </w:rPr>
      </w:pPr>
      <w:hyperlink r:id="rId10" w:history="1">
        <w:r w:rsidR="00B91094" w:rsidRPr="00B91094">
          <w:rPr>
            <w:rStyle w:val="Hyperlink"/>
            <w:rFonts w:cs="Arial"/>
            <w:sz w:val="20"/>
            <w:szCs w:val="20"/>
          </w:rPr>
          <w:t>Emergency Closures Home Page (det.qld.gov.au)</w:t>
        </w:r>
      </w:hyperlink>
    </w:p>
    <w:p w14:paraId="583BA335" w14:textId="77777777" w:rsidR="00437805" w:rsidRPr="00B91094" w:rsidRDefault="00437805" w:rsidP="00437805">
      <w:pPr>
        <w:rPr>
          <w:rFonts w:cs="Arial"/>
          <w:b/>
          <w:color w:val="0F7E9C"/>
          <w:sz w:val="20"/>
          <w:szCs w:val="20"/>
        </w:rPr>
      </w:pPr>
    </w:p>
    <w:p w14:paraId="02EAFA94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Disasters and alerts </w:t>
      </w:r>
    </w:p>
    <w:p w14:paraId="0B9BB9B0" w14:textId="15488470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The central hub for the latest information on disasters and alerts in Queensland </w:t>
      </w:r>
      <w:hyperlink r:id="rId11" w:history="1">
        <w:r w:rsidRPr="002458EA">
          <w:rPr>
            <w:rStyle w:val="Hyperlink"/>
            <w:sz w:val="20"/>
            <w:szCs w:val="20"/>
          </w:rPr>
          <w:t>www.qldalert.com</w:t>
        </w:r>
      </w:hyperlink>
    </w:p>
    <w:p w14:paraId="182E79A9" w14:textId="77777777" w:rsidR="001F6B73" w:rsidRDefault="001F6B73" w:rsidP="00437805">
      <w:pPr>
        <w:rPr>
          <w:b/>
          <w:color w:val="0F7E9C"/>
        </w:rPr>
      </w:pPr>
    </w:p>
    <w:p w14:paraId="6352B824" w14:textId="15166BB3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776F39AE" w14:textId="087CABBD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This website contains warning and alerts, get ready information, and key contacts for disasters and emergencies </w:t>
      </w:r>
      <w:hyperlink r:id="rId12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72156DF5" w14:textId="77777777" w:rsidR="00437805" w:rsidRPr="002458EA" w:rsidRDefault="00437805" w:rsidP="00437805">
      <w:pPr>
        <w:rPr>
          <w:sz w:val="20"/>
          <w:szCs w:val="20"/>
        </w:rPr>
      </w:pPr>
    </w:p>
    <w:p w14:paraId="2FEDF7CE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57486404" w14:textId="435A7662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3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143DEE12" w14:textId="77777777" w:rsidR="00437805" w:rsidRPr="002458EA" w:rsidRDefault="00437805" w:rsidP="00437805">
      <w:pPr>
        <w:rPr>
          <w:sz w:val="20"/>
          <w:szCs w:val="20"/>
        </w:rPr>
      </w:pPr>
    </w:p>
    <w:p w14:paraId="046DE1BF" w14:textId="6BD98BA9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067A19C2" w14:textId="710D1FDF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9362A94" w14:textId="77777777" w:rsidR="00437805" w:rsidRPr="002458EA" w:rsidRDefault="00437805" w:rsidP="00437805">
      <w:pPr>
        <w:rPr>
          <w:sz w:val="20"/>
          <w:szCs w:val="20"/>
        </w:rPr>
      </w:pPr>
    </w:p>
    <w:p w14:paraId="0C92C3F7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75748DAE" w14:textId="7C66E70D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48C6D1E0" w14:textId="0E6E56CB" w:rsidR="00AD791D" w:rsidRDefault="00AD791D" w:rsidP="00437805">
      <w:pPr>
        <w:rPr>
          <w:rStyle w:val="Hyperlink"/>
          <w:sz w:val="20"/>
          <w:szCs w:val="20"/>
        </w:rPr>
      </w:pPr>
    </w:p>
    <w:p w14:paraId="3A046A1C" w14:textId="56678F22" w:rsidR="00AD791D" w:rsidRDefault="00AD791D" w:rsidP="00437805">
      <w:pPr>
        <w:rPr>
          <w:rStyle w:val="Hyperlink"/>
          <w:sz w:val="20"/>
          <w:szCs w:val="20"/>
        </w:rPr>
      </w:pPr>
    </w:p>
    <w:p w14:paraId="5DEAF8D2" w14:textId="1A587898" w:rsidR="00AD791D" w:rsidRDefault="00AD791D" w:rsidP="00437805">
      <w:pPr>
        <w:rPr>
          <w:rStyle w:val="Hyperlink"/>
          <w:sz w:val="20"/>
          <w:szCs w:val="20"/>
        </w:rPr>
      </w:pPr>
    </w:p>
    <w:p w14:paraId="39F37054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4B291916" w14:textId="2E46FF42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6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2B8A5066" w14:textId="77777777" w:rsidR="00437805" w:rsidRPr="002458EA" w:rsidRDefault="00437805" w:rsidP="00437805">
      <w:pPr>
        <w:rPr>
          <w:sz w:val="20"/>
          <w:szCs w:val="20"/>
        </w:rPr>
      </w:pPr>
    </w:p>
    <w:p w14:paraId="583903ED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111C9795" w14:textId="3B92AAC1" w:rsidR="001F6B73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7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7FD7D2E0" w14:textId="77777777" w:rsidR="00AD791D" w:rsidRPr="00437805" w:rsidRDefault="00AD791D" w:rsidP="00437805">
      <w:pPr>
        <w:rPr>
          <w:sz w:val="20"/>
          <w:szCs w:val="20"/>
        </w:rPr>
      </w:pPr>
    </w:p>
    <w:p w14:paraId="53BEDB9F" w14:textId="3C9DE9BC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groups </w:t>
      </w:r>
    </w:p>
    <w:p w14:paraId="5BFC4E95" w14:textId="6CEBA453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Information on not-for-profit </w:t>
      </w:r>
      <w:proofErr w:type="spellStart"/>
      <w:r w:rsidRPr="002458EA">
        <w:rPr>
          <w:sz w:val="20"/>
          <w:szCs w:val="20"/>
        </w:rPr>
        <w:t>organisations</w:t>
      </w:r>
      <w:proofErr w:type="spellEnd"/>
      <w:r w:rsidRPr="002458EA">
        <w:rPr>
          <w:sz w:val="20"/>
          <w:szCs w:val="20"/>
        </w:rPr>
        <w:t xml:space="preserve"> that provide post-disaster support </w:t>
      </w:r>
      <w:hyperlink r:id="rId18" w:history="1">
        <w:r w:rsidRPr="002458EA">
          <w:rPr>
            <w:rStyle w:val="Hyperlink"/>
            <w:sz w:val="20"/>
            <w:szCs w:val="20"/>
          </w:rPr>
          <w:t>www.qld.gov.au/emergency/community/support-group.html</w:t>
        </w:r>
      </w:hyperlink>
    </w:p>
    <w:p w14:paraId="795F9293" w14:textId="77777777" w:rsidR="002458EA" w:rsidRPr="002458EA" w:rsidRDefault="002458EA" w:rsidP="00437805">
      <w:pPr>
        <w:rPr>
          <w:sz w:val="20"/>
          <w:szCs w:val="20"/>
        </w:rPr>
      </w:pPr>
    </w:p>
    <w:p w14:paraId="6287198C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48BAC1FE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9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437805">
      <w:pPr>
        <w:rPr>
          <w:sz w:val="20"/>
          <w:szCs w:val="20"/>
        </w:rPr>
      </w:pPr>
    </w:p>
    <w:p w14:paraId="00BC1065" w14:textId="48CACCF6" w:rsidR="00B91094" w:rsidRDefault="00B91094" w:rsidP="00437805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20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437805">
      <w:pPr>
        <w:rPr>
          <w:b/>
          <w:sz w:val="20"/>
          <w:szCs w:val="20"/>
        </w:rPr>
      </w:pPr>
    </w:p>
    <w:p w14:paraId="6478648D" w14:textId="45648BAE" w:rsidR="00B91094" w:rsidRDefault="00412C52" w:rsidP="00437805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>
        <w:rPr>
          <w:sz w:val="20"/>
          <w:szCs w:val="20"/>
        </w:rPr>
        <w:t>F</w:t>
      </w:r>
      <w:r w:rsidR="00B91094">
        <w:rPr>
          <w:sz w:val="20"/>
          <w:szCs w:val="20"/>
        </w:rPr>
        <w:t>ollow us on Facebook</w:t>
      </w:r>
      <w:r w:rsidR="00B91094">
        <w:rPr>
          <w:rFonts w:ascii="Calibri" w:hAnsi="Calibri"/>
        </w:rPr>
        <w:t xml:space="preserve"> </w:t>
      </w:r>
      <w:r w:rsidR="00B91094" w:rsidRPr="002458EA">
        <w:rPr>
          <w:rFonts w:cs="Arial"/>
          <w:sz w:val="20"/>
          <w:szCs w:val="20"/>
        </w:rPr>
        <w:t>@RecoveryQLD</w:t>
      </w:r>
      <w:r w:rsidR="00B91094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9CDB215" w14:textId="362B66BF" w:rsidR="00B91094" w:rsidRDefault="00B91094" w:rsidP="00B91094">
      <w:pPr>
        <w:rPr>
          <w:sz w:val="20"/>
          <w:szCs w:val="20"/>
        </w:rPr>
      </w:pPr>
    </w:p>
    <w:p w14:paraId="3A118CEC" w14:textId="5EE2A1EE" w:rsidR="00614D17" w:rsidRPr="00B91094" w:rsidRDefault="00412C52" w:rsidP="00B91094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76AFE74" wp14:editId="1EB07D90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0" cy="67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B0B1" w14:textId="0B24DA83" w:rsidR="00F60C20" w:rsidRDefault="33688E9A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 w:rsidRPr="10FBA11E">
        <w:rPr>
          <w:rFonts w:ascii="Times New Roman" w:hAnsi="Times New Roman"/>
          <w:noProof/>
          <w:lang w:val="en-AU" w:eastAsia="en-AU"/>
        </w:rPr>
        <w:t xml:space="preserve">               </w:t>
      </w:r>
      <w:r w:rsidR="7F4B1525" w:rsidRPr="10FBA11E">
        <w:rPr>
          <w:rFonts w:cs="Arial"/>
          <w:sz w:val="20"/>
          <w:szCs w:val="20"/>
        </w:rPr>
        <w:t xml:space="preserve">   </w:t>
      </w:r>
      <w:r w:rsidRPr="10FBA11E">
        <w:rPr>
          <w:rFonts w:cs="Arial"/>
          <w:noProof/>
          <w:sz w:val="20"/>
          <w:szCs w:val="20"/>
        </w:rPr>
        <w:t xml:space="preserve">    </w:t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131CC02B" w14:textId="6E8ADD7B" w:rsidR="00B22A37" w:rsidRDefault="00B22A37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5390B0AB" w14:textId="7F73575A" w:rsidR="00F60C20" w:rsidRPr="005A602F" w:rsidRDefault="00D117DE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rFonts w:cs="Arial"/>
          <w:b/>
          <w:bCs/>
          <w:sz w:val="24"/>
          <w:szCs w:val="24"/>
        </w:rPr>
        <w:t xml:space="preserve">            </w:t>
      </w:r>
      <w:r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26D8A" id="Straight Connector 2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33688E9A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E611" id="Straight Connector 2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F82ded0AAAAIAQAADwAAAGRycy9k&#10;b3ducmV2LnhtbEyPwU7DMBBE70j8g7VI3KhDSi0IcaoKFQmpB0Thwm3jLHFEbEe22wa+nuUEx50Z&#10;zc6r17MbxZFiGoLXcL0oQJA3oRt8r+Ht9fHqFkTK6DscgycNX5Rg3Zyf1Vh14eRf6LjPveASnyrU&#10;YHOeKimTseQwLcJEnr2PEB1mPmMvu4gnLnejLItCSYeD5w8WJ3qwZD73B6dhtS3jk/ne9ia1O7vZ&#10;ZVTP70rry4t5cw8i05z/wvA7n6dDw5vacPBdEqMGdccombuWTMD+TalYaFlYLUE2tfwP0PwA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F82ded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33688E9A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62D15" id="Straight Connector 2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W8dcnN4AAAAIAQAADwAAAGRycy9k&#10;b3ducmV2LnhtbEyPwU7DMBBE70j8g7VI3KjTqCQoxKkqVCSkHhCFC7eNbeKIeB3Fbpv261lOcNyZ&#10;0duZej37QRztFPtACpaLDIQlHUxPnYKP9+e7BxAxIRkcAlkFZxth3Vxf1ViZcKI3e9ynTjCEYoUK&#10;XEpjJWXUznqMizBaYu8rTB4Tn1MnzYQnhvtB5llWSI898QeHo31yVn/vD17B/TafXvRl2+nY7txm&#10;l7B4/SyUur2ZN48gkp3TXxh+63N1aLhTGw5kohgUlNmSk8xalSDYX+UlCy0LRQ6yqeX/Ac0P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FvHXJz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E854A21"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EB0C9" id="Straight Connector 24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bRFn0N0AAAAIAQAADwAAAGRycy9k&#10;b3ducmV2LnhtbEyPwU7DMBBE70j8g7VI3KhDmgYU4lQVKhJSD4jChdvGNnFEvI5itw18PcuJHndm&#10;NPumXs9+EEc7xT6QgttFBsKSDqanTsH729PNPYiYkAwOgayCbxth3Vxe1FiZcKJXe9ynTnAJxQoV&#10;uJTGSsqonfUYF2G0xN5nmDwmPqdOmglPXO4HmWdZKT32xB8cjvbRWf21P3gFq20+Peufbadju3Ob&#10;XcLy5aNU6vpq3jyASHZO/2H4w2d0aJipDQcyUQwKyruCk9y15AXsF3nBQsvCagmyqeX5gOYX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bRFn0N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E854A21"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6EA9D" id="Straight Connector 25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T2Nost4AAAAIAQAADwAAAGRycy9k&#10;b3ducmV2LnhtbEyPwU7DMBBE70j8g7VI3KhD1KZtiFNVqEhIPSAKl94ce0ki4nVku23g61lOcNyZ&#10;0duZajO5QZwxxN6TgvtZBgLJeNtTq+D97eluBSImTVYPnlDBF0bY1NdXlS6tv9Arng+pFQyhWGoF&#10;XUpjKWU0HTodZ35EYu/DB6cTn6GVNugLw90g8ywrpNM98YdOj/jYofk8nJyCxS4Pz+Z715rY7Lvt&#10;Puni5VgodXszbR9AJJzSXxh+63N1qLlT409koxgULLMFJ5lVrEGwP8+XLDQsrOYg60r+H1D/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E9jaLL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E854A21"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0D56A9">
      <w:headerReference w:type="first" r:id="rId23"/>
      <w:pgSz w:w="11900" w:h="16840"/>
      <w:pgMar w:top="1276" w:right="701" w:bottom="993" w:left="992" w:header="567" w:footer="26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FA8F" w14:textId="77777777" w:rsidR="00A67E93" w:rsidRDefault="00A67E93" w:rsidP="00F163B5">
      <w:r>
        <w:separator/>
      </w:r>
    </w:p>
  </w:endnote>
  <w:endnote w:type="continuationSeparator" w:id="0">
    <w:p w14:paraId="54352B05" w14:textId="77777777" w:rsidR="00A67E93" w:rsidRDefault="00A67E93" w:rsidP="00F163B5">
      <w:r>
        <w:continuationSeparator/>
      </w:r>
    </w:p>
  </w:endnote>
  <w:endnote w:type="continuationNotice" w:id="1">
    <w:p w14:paraId="68080E2A" w14:textId="77777777" w:rsidR="00A67E93" w:rsidRDefault="00A67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9270" w14:textId="77777777" w:rsidR="00A67E93" w:rsidRDefault="00A67E93" w:rsidP="00F163B5">
      <w:r>
        <w:separator/>
      </w:r>
    </w:p>
  </w:footnote>
  <w:footnote w:type="continuationSeparator" w:id="0">
    <w:p w14:paraId="4B5A4137" w14:textId="77777777" w:rsidR="00A67E93" w:rsidRDefault="00A67E93" w:rsidP="00F163B5">
      <w:r>
        <w:continuationSeparator/>
      </w:r>
    </w:p>
  </w:footnote>
  <w:footnote w:type="continuationNotice" w:id="1">
    <w:p w14:paraId="5CB53DFF" w14:textId="77777777" w:rsidR="00A67E93" w:rsidRDefault="00A67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7E5FC14" w:rsidR="0061155E" w:rsidRDefault="003447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1A01E" wp14:editId="2D046E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9" name="Picture 9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03C2BAE" wp14:editId="52048ECE">
              <wp:simplePos x="0" y="0"/>
              <wp:positionH relativeFrom="column">
                <wp:posOffset>3513455</wp:posOffset>
              </wp:positionH>
              <wp:positionV relativeFrom="paragraph">
                <wp:posOffset>14605</wp:posOffset>
              </wp:positionV>
              <wp:extent cx="2860675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A8610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15F60863" w14:textId="02308DCD" w:rsidR="00A86100" w:rsidRPr="003C0D54" w:rsidRDefault="00437805" w:rsidP="00A8610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South East</w:t>
                          </w:r>
                          <w:proofErr w:type="gramEnd"/>
                          <w:r w:rsidR="009E52B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 w:rsidR="00D463C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Logan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.65pt;margin-top:1.15pt;width:225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AfDg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" stroked="f">
              <v:textbox style="mso-fit-shape-to-text:t">
                <w:txbxContent>
                  <w:p w14:paraId="5D255CDE" w14:textId="783B4C96" w:rsidR="00A86100" w:rsidRPr="003C0D54" w:rsidRDefault="00A86100" w:rsidP="00A8610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15F60863" w14:textId="02308DCD" w:rsidR="00A86100" w:rsidRPr="003C0D54" w:rsidRDefault="00437805" w:rsidP="00A861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b/>
                        <w:bCs/>
                        <w:sz w:val="28"/>
                        <w:szCs w:val="28"/>
                      </w:rPr>
                      <w:t>South East</w:t>
                    </w:r>
                    <w:proofErr w:type="gramEnd"/>
                    <w:r w:rsidR="009E52B8">
                      <w:rPr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r w:rsidR="00D463CA">
                      <w:rPr>
                        <w:b/>
                        <w:bCs/>
                        <w:sz w:val="28"/>
                        <w:szCs w:val="28"/>
                      </w:rPr>
                      <w:t>Logan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5342B"/>
    <w:rsid w:val="000D56A9"/>
    <w:rsid w:val="001B7F38"/>
    <w:rsid w:val="001C2D08"/>
    <w:rsid w:val="001E2DDF"/>
    <w:rsid w:val="001F5596"/>
    <w:rsid w:val="001F6B73"/>
    <w:rsid w:val="0021161F"/>
    <w:rsid w:val="0021545A"/>
    <w:rsid w:val="002458EA"/>
    <w:rsid w:val="002C3504"/>
    <w:rsid w:val="002D3E63"/>
    <w:rsid w:val="00327457"/>
    <w:rsid w:val="0034479C"/>
    <w:rsid w:val="00380C72"/>
    <w:rsid w:val="003C0D54"/>
    <w:rsid w:val="003C4663"/>
    <w:rsid w:val="00412C52"/>
    <w:rsid w:val="0042278A"/>
    <w:rsid w:val="00437805"/>
    <w:rsid w:val="00443D0E"/>
    <w:rsid w:val="0048520D"/>
    <w:rsid w:val="004A1A9B"/>
    <w:rsid w:val="004C7E2B"/>
    <w:rsid w:val="00534E44"/>
    <w:rsid w:val="005962B8"/>
    <w:rsid w:val="005A4D75"/>
    <w:rsid w:val="005A602F"/>
    <w:rsid w:val="005B247B"/>
    <w:rsid w:val="0061155E"/>
    <w:rsid w:val="00614D17"/>
    <w:rsid w:val="00646BCB"/>
    <w:rsid w:val="006647B1"/>
    <w:rsid w:val="006D7A60"/>
    <w:rsid w:val="00701C01"/>
    <w:rsid w:val="00744BA0"/>
    <w:rsid w:val="0077201C"/>
    <w:rsid w:val="00784442"/>
    <w:rsid w:val="007A387B"/>
    <w:rsid w:val="007B6DDC"/>
    <w:rsid w:val="007F6C37"/>
    <w:rsid w:val="00800A13"/>
    <w:rsid w:val="00805686"/>
    <w:rsid w:val="008152D8"/>
    <w:rsid w:val="0082666B"/>
    <w:rsid w:val="008443CA"/>
    <w:rsid w:val="00856334"/>
    <w:rsid w:val="008E49F6"/>
    <w:rsid w:val="009575CB"/>
    <w:rsid w:val="00990035"/>
    <w:rsid w:val="009B6578"/>
    <w:rsid w:val="009E52B8"/>
    <w:rsid w:val="00A16679"/>
    <w:rsid w:val="00A33DA4"/>
    <w:rsid w:val="00A403AA"/>
    <w:rsid w:val="00A63EAA"/>
    <w:rsid w:val="00A67E93"/>
    <w:rsid w:val="00A741F9"/>
    <w:rsid w:val="00A86100"/>
    <w:rsid w:val="00AA1E2C"/>
    <w:rsid w:val="00AC11C5"/>
    <w:rsid w:val="00AD791D"/>
    <w:rsid w:val="00AF0CBB"/>
    <w:rsid w:val="00B22261"/>
    <w:rsid w:val="00B22A37"/>
    <w:rsid w:val="00B35B2F"/>
    <w:rsid w:val="00B64502"/>
    <w:rsid w:val="00B75850"/>
    <w:rsid w:val="00B91094"/>
    <w:rsid w:val="00BC047B"/>
    <w:rsid w:val="00BC6322"/>
    <w:rsid w:val="00BD7F9F"/>
    <w:rsid w:val="00BF203F"/>
    <w:rsid w:val="00C61D2B"/>
    <w:rsid w:val="00C77600"/>
    <w:rsid w:val="00C97199"/>
    <w:rsid w:val="00CE0030"/>
    <w:rsid w:val="00CE1E4F"/>
    <w:rsid w:val="00D117DE"/>
    <w:rsid w:val="00D273AC"/>
    <w:rsid w:val="00D463CA"/>
    <w:rsid w:val="00E40F5D"/>
    <w:rsid w:val="00E50C91"/>
    <w:rsid w:val="00F163B5"/>
    <w:rsid w:val="00F26AC0"/>
    <w:rsid w:val="00F36935"/>
    <w:rsid w:val="00F60C20"/>
    <w:rsid w:val="00F662C4"/>
    <w:rsid w:val="00FA12A7"/>
    <w:rsid w:val="00FC0CAE"/>
    <w:rsid w:val="0277BC10"/>
    <w:rsid w:val="0308957A"/>
    <w:rsid w:val="047F5F29"/>
    <w:rsid w:val="0C282FFB"/>
    <w:rsid w:val="0E854A21"/>
    <w:rsid w:val="10FBA11E"/>
    <w:rsid w:val="134D60C0"/>
    <w:rsid w:val="176276AE"/>
    <w:rsid w:val="29DAB394"/>
    <w:rsid w:val="2B4E5AE1"/>
    <w:rsid w:val="33688E9A"/>
    <w:rsid w:val="35E9001A"/>
    <w:rsid w:val="3784D07B"/>
    <w:rsid w:val="3BB15314"/>
    <w:rsid w:val="3F9EE317"/>
    <w:rsid w:val="461D7FD0"/>
    <w:rsid w:val="4B0F8603"/>
    <w:rsid w:val="51758297"/>
    <w:rsid w:val="56FEE2FB"/>
    <w:rsid w:val="58C1BC91"/>
    <w:rsid w:val="5DAD5B02"/>
    <w:rsid w:val="5F91C6C0"/>
    <w:rsid w:val="66010844"/>
    <w:rsid w:val="705C8BFC"/>
    <w:rsid w:val="7388BAA1"/>
    <w:rsid w:val="756F1EA0"/>
    <w:rsid w:val="75C24E8A"/>
    <w:rsid w:val="76640077"/>
    <w:rsid w:val="770AEF01"/>
    <w:rsid w:val="7D89313C"/>
    <w:rsid w:val="7F19FCAA"/>
    <w:rsid w:val="7F4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5425D"/>
  <w14:defaultImageDpi w14:val="300"/>
  <w15:docId w15:val="{473AFA44-7AD2-4A1B-8236-CF9F931E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s.org.au/" TargetMode="External"/><Relationship Id="rId13" Type="http://schemas.openxmlformats.org/officeDocument/2006/relationships/hyperlink" Target="http://www.qld.gov.au/community/disasters-emergencies/current-disasters/" TargetMode="External"/><Relationship Id="rId18" Type="http://schemas.openxmlformats.org/officeDocument/2006/relationships/hyperlink" Target="http://www.qld.gov.au/emergency/community/support-group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yfs.org.au/needsupport/" TargetMode="External"/><Relationship Id="rId12" Type="http://schemas.openxmlformats.org/officeDocument/2006/relationships/hyperlink" Target="http://www.disaster.qld.gov.au/" TargetMode="External"/><Relationship Id="rId17" Type="http://schemas.openxmlformats.org/officeDocument/2006/relationships/hyperlink" Target="http://www.qld.gov.au/community/disasters-emergencies/family-relationship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qld.gov.au/community/disasters-emergencies/managing-stress" TargetMode="External"/><Relationship Id="rId20" Type="http://schemas.openxmlformats.org/officeDocument/2006/relationships/hyperlink" Target="https://www.qld.gov.au/community/disasters-emergencies/recovery-after-disaste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ldalert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recovery-after-disaster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losures.det.qld.gov.au/" TargetMode="External"/><Relationship Id="rId19" Type="http://schemas.openxmlformats.org/officeDocument/2006/relationships/hyperlink" Target="http://www.humanservices.gov.au/customer/themes/help-in-an-emerg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vit.org.au/" TargetMode="External"/><Relationship Id="rId14" Type="http://schemas.openxmlformats.org/officeDocument/2006/relationships/hyperlink" Target="http://www.qld.gov.au/community/disasters-emergencies/support" TargetMode="External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F9DC-CE9A-46B4-BB92-6085EDD4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 Brochures Logan</vt:lpstr>
    </vt:vector>
  </TitlesOfParts>
  <Manager>Queensland Government</Manager>
  <Company>Queensland Government</Company>
  <LinksUpToDate>false</LinksUpToDate>
  <CharactersWithSpaces>7088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 Brochures Logan</dc:title>
  <dc:subject>Brochure</dc:subject>
  <dc:creator>Queensland Government</dc:creator>
  <cp:keywords>logan, community, support</cp:keywords>
  <dc:description/>
  <cp:lastModifiedBy>Teresa Campbell</cp:lastModifiedBy>
  <cp:revision>5</cp:revision>
  <cp:lastPrinted>2021-07-21T22:36:00Z</cp:lastPrinted>
  <dcterms:created xsi:type="dcterms:W3CDTF">2023-07-05T00:56:00Z</dcterms:created>
  <dcterms:modified xsi:type="dcterms:W3CDTF">2023-07-07T01:52:00Z</dcterms:modified>
  <cp:category>Brochure</cp:category>
  <cp:contentStatus>Complete</cp:contentStatus>
</cp:coreProperties>
</file>